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13F53" w14:textId="77777777" w:rsidR="00637919" w:rsidRDefault="00B93F62">
      <w:pPr>
        <w:widowControl/>
        <w:pBdr>
          <w:top w:val="single" w:sz="4" w:space="1" w:color="000000"/>
          <w:left w:val="single" w:sz="4" w:space="4" w:color="000000"/>
          <w:bottom w:val="single" w:sz="4" w:space="1" w:color="000000"/>
          <w:right w:val="single" w:sz="4" w:space="4" w:color="000000"/>
        </w:pBdr>
        <w:spacing w:after="200" w:line="276" w:lineRule="auto"/>
        <w:rPr>
          <w:rFonts w:ascii="Garamond" w:eastAsia="Garamond" w:hAnsi="Garamond" w:cs="Garamond"/>
          <w:b/>
          <w:smallCaps/>
          <w:sz w:val="56"/>
          <w:szCs w:val="56"/>
        </w:rPr>
      </w:pPr>
      <w:proofErr w:type="spellStart"/>
      <w:r>
        <w:rPr>
          <w:rFonts w:ascii="Garamond" w:eastAsia="Garamond" w:hAnsi="Garamond" w:cs="Garamond"/>
          <w:b/>
          <w:smallCaps/>
          <w:sz w:val="56"/>
          <w:szCs w:val="56"/>
        </w:rPr>
        <w:t>Foston</w:t>
      </w:r>
      <w:proofErr w:type="spellEnd"/>
      <w:r>
        <w:rPr>
          <w:rFonts w:ascii="Garamond" w:eastAsia="Garamond" w:hAnsi="Garamond" w:cs="Garamond"/>
          <w:b/>
          <w:smallCaps/>
          <w:sz w:val="56"/>
          <w:szCs w:val="56"/>
        </w:rPr>
        <w:t xml:space="preserve"> on the Wolds Parish Council</w:t>
      </w:r>
    </w:p>
    <w:p w14:paraId="05D701FD" w14:textId="4C31FDD2" w:rsidR="00637919" w:rsidRDefault="00CA1B55">
      <w:pPr>
        <w:widowControl/>
        <w:pBdr>
          <w:top w:val="single" w:sz="4" w:space="1" w:color="000000"/>
          <w:left w:val="single" w:sz="4" w:space="4" w:color="000000"/>
          <w:bottom w:val="single" w:sz="4" w:space="1" w:color="000000"/>
          <w:right w:val="single" w:sz="4" w:space="4" w:color="000000"/>
        </w:pBdr>
        <w:spacing w:after="200" w:line="276" w:lineRule="auto"/>
        <w:jc w:val="center"/>
        <w:rPr>
          <w:rFonts w:ascii="Garamond" w:eastAsia="Garamond" w:hAnsi="Garamond" w:cs="Garamond"/>
          <w:sz w:val="40"/>
          <w:szCs w:val="40"/>
        </w:rPr>
      </w:pPr>
      <w:r>
        <w:rPr>
          <w:rFonts w:ascii="Garamond" w:eastAsia="Garamond" w:hAnsi="Garamond" w:cs="Garamond"/>
          <w:color w:val="0000FF"/>
          <w:sz w:val="40"/>
          <w:szCs w:val="40"/>
          <w:u w:val="single"/>
        </w:rPr>
        <w:t>www.fostonparishcouncil.co.uk</w:t>
      </w:r>
    </w:p>
    <w:p w14:paraId="2473E82E" w14:textId="77777777" w:rsidR="00637919" w:rsidRDefault="00B93F62">
      <w:pPr>
        <w:widowControl/>
        <w:pBdr>
          <w:top w:val="single" w:sz="4" w:space="1" w:color="000000"/>
          <w:left w:val="single" w:sz="4" w:space="4" w:color="000000"/>
          <w:bottom w:val="single" w:sz="4" w:space="1" w:color="000000"/>
          <w:right w:val="single" w:sz="4" w:space="4" w:color="000000"/>
        </w:pBdr>
        <w:spacing w:after="200" w:line="276" w:lineRule="auto"/>
        <w:jc w:val="center"/>
        <w:rPr>
          <w:rFonts w:ascii="Garamond" w:eastAsia="Garamond" w:hAnsi="Garamond" w:cs="Garamond"/>
          <w:sz w:val="28"/>
          <w:szCs w:val="28"/>
        </w:rPr>
      </w:pPr>
      <w:r>
        <w:rPr>
          <w:rFonts w:ascii="Garamond" w:eastAsia="Garamond" w:hAnsi="Garamond" w:cs="Garamond"/>
          <w:sz w:val="28"/>
          <w:szCs w:val="28"/>
        </w:rPr>
        <w:t>Clerk to the Parish Council: Sarah Greenlaw, 26 Darwin Drive, Driffield, YO25 5PF</w:t>
      </w:r>
    </w:p>
    <w:p w14:paraId="0D9EF911" w14:textId="77777777" w:rsidR="00637919" w:rsidRDefault="00000000">
      <w:pPr>
        <w:widowControl/>
        <w:pBdr>
          <w:top w:val="single" w:sz="4" w:space="1" w:color="000000"/>
          <w:left w:val="single" w:sz="4" w:space="4" w:color="000000"/>
          <w:bottom w:val="single" w:sz="4" w:space="1" w:color="000000"/>
          <w:right w:val="single" w:sz="4" w:space="4" w:color="000000"/>
        </w:pBdr>
        <w:spacing w:after="200" w:line="276" w:lineRule="auto"/>
        <w:jc w:val="center"/>
        <w:rPr>
          <w:rFonts w:ascii="Garamond" w:eastAsia="Garamond" w:hAnsi="Garamond" w:cs="Garamond"/>
          <w:sz w:val="24"/>
          <w:szCs w:val="24"/>
        </w:rPr>
      </w:pPr>
      <w:hyperlink r:id="rId8">
        <w:r w:rsidR="00B93F62">
          <w:rPr>
            <w:rFonts w:ascii="Garamond" w:eastAsia="Garamond" w:hAnsi="Garamond" w:cs="Garamond"/>
            <w:color w:val="0000FF"/>
            <w:sz w:val="24"/>
            <w:szCs w:val="24"/>
            <w:u w:val="single"/>
          </w:rPr>
          <w:t>fostonparishcouncil@gmail.com</w:t>
        </w:r>
      </w:hyperlink>
    </w:p>
    <w:p w14:paraId="26C5B82D" w14:textId="23DE8855" w:rsidR="00637919" w:rsidRDefault="003E4265">
      <w:pPr>
        <w:widowControl/>
        <w:spacing w:after="200" w:line="276" w:lineRule="auto"/>
        <w:ind w:left="6480" w:firstLine="720"/>
        <w:jc w:val="center"/>
        <w:rPr>
          <w:rFonts w:ascii="Garamond" w:eastAsia="Garamond" w:hAnsi="Garamond" w:cs="Garamond"/>
          <w:sz w:val="24"/>
          <w:szCs w:val="24"/>
        </w:rPr>
      </w:pPr>
      <w:r>
        <w:rPr>
          <w:rFonts w:ascii="Garamond" w:eastAsia="Garamond" w:hAnsi="Garamond" w:cs="Garamond"/>
          <w:sz w:val="24"/>
          <w:szCs w:val="24"/>
        </w:rPr>
        <w:t>4</w:t>
      </w:r>
      <w:r w:rsidRPr="003E4265">
        <w:rPr>
          <w:rFonts w:ascii="Garamond" w:eastAsia="Garamond" w:hAnsi="Garamond" w:cs="Garamond"/>
          <w:sz w:val="24"/>
          <w:szCs w:val="24"/>
          <w:vertAlign w:val="superscript"/>
        </w:rPr>
        <w:t>th</w:t>
      </w:r>
      <w:r>
        <w:rPr>
          <w:rFonts w:ascii="Garamond" w:eastAsia="Garamond" w:hAnsi="Garamond" w:cs="Garamond"/>
          <w:sz w:val="24"/>
          <w:szCs w:val="24"/>
        </w:rPr>
        <w:t xml:space="preserve"> May</w:t>
      </w:r>
      <w:r w:rsidR="001267A8">
        <w:rPr>
          <w:rFonts w:ascii="Garamond" w:eastAsia="Garamond" w:hAnsi="Garamond" w:cs="Garamond"/>
          <w:sz w:val="24"/>
          <w:szCs w:val="24"/>
        </w:rPr>
        <w:t xml:space="preserve"> 2023</w:t>
      </w:r>
    </w:p>
    <w:p w14:paraId="0A375644" w14:textId="77777777" w:rsidR="00637919" w:rsidRDefault="00B93F62">
      <w:pPr>
        <w:widowControl/>
        <w:spacing w:after="200" w:line="276" w:lineRule="auto"/>
        <w:rPr>
          <w:rFonts w:ascii="Garamond" w:eastAsia="Garamond" w:hAnsi="Garamond" w:cs="Garamond"/>
          <w:sz w:val="24"/>
          <w:szCs w:val="24"/>
        </w:rPr>
      </w:pPr>
      <w:r>
        <w:rPr>
          <w:rFonts w:ascii="Garamond" w:eastAsia="Garamond" w:hAnsi="Garamond" w:cs="Garamond"/>
          <w:sz w:val="24"/>
          <w:szCs w:val="24"/>
        </w:rPr>
        <w:t>To: All members of the Parish Council, Ward Councillors, and local press.</w:t>
      </w:r>
    </w:p>
    <w:p w14:paraId="07F51FDC" w14:textId="77777777" w:rsidR="00637919" w:rsidRDefault="00B93F62">
      <w:pPr>
        <w:widowControl/>
        <w:spacing w:after="200" w:line="276" w:lineRule="auto"/>
        <w:rPr>
          <w:rFonts w:ascii="Garamond" w:eastAsia="Garamond" w:hAnsi="Garamond" w:cs="Garamond"/>
          <w:sz w:val="24"/>
          <w:szCs w:val="24"/>
        </w:rPr>
      </w:pPr>
      <w:r>
        <w:rPr>
          <w:rFonts w:ascii="Garamond" w:eastAsia="Garamond" w:hAnsi="Garamond" w:cs="Garamond"/>
          <w:sz w:val="24"/>
          <w:szCs w:val="24"/>
        </w:rPr>
        <w:t>Dear Councillor,</w:t>
      </w:r>
    </w:p>
    <w:p w14:paraId="61D3F464" w14:textId="51CFDE9C" w:rsidR="00637919" w:rsidRDefault="00B93F62">
      <w:pPr>
        <w:widowControl/>
        <w:spacing w:after="200" w:line="276" w:lineRule="auto"/>
        <w:rPr>
          <w:rFonts w:ascii="Garamond" w:eastAsia="Garamond" w:hAnsi="Garamond" w:cs="Garamond"/>
          <w:sz w:val="24"/>
          <w:szCs w:val="24"/>
        </w:rPr>
      </w:pPr>
      <w:r>
        <w:rPr>
          <w:rFonts w:ascii="Garamond" w:eastAsia="Garamond" w:hAnsi="Garamond" w:cs="Garamond"/>
          <w:sz w:val="24"/>
          <w:szCs w:val="24"/>
        </w:rPr>
        <w:t xml:space="preserve">You are hereby summoned to the </w:t>
      </w:r>
      <w:r w:rsidR="00505048" w:rsidRPr="00505048">
        <w:rPr>
          <w:rFonts w:ascii="Garamond" w:eastAsia="Garamond" w:hAnsi="Garamond" w:cs="Garamond"/>
          <w:b/>
          <w:bCs/>
          <w:sz w:val="24"/>
          <w:szCs w:val="24"/>
        </w:rPr>
        <w:t>Annual General Meeting</w:t>
      </w:r>
      <w:r w:rsidR="00505048">
        <w:rPr>
          <w:rFonts w:ascii="Garamond" w:eastAsia="Garamond" w:hAnsi="Garamond" w:cs="Garamond"/>
          <w:b/>
          <w:bCs/>
          <w:sz w:val="24"/>
          <w:szCs w:val="24"/>
        </w:rPr>
        <w:t xml:space="preserve"> </w:t>
      </w:r>
      <w:r>
        <w:rPr>
          <w:rFonts w:ascii="Garamond" w:eastAsia="Garamond" w:hAnsi="Garamond" w:cs="Garamond"/>
          <w:sz w:val="24"/>
          <w:szCs w:val="24"/>
        </w:rPr>
        <w:t xml:space="preserve">of </w:t>
      </w:r>
      <w:proofErr w:type="spellStart"/>
      <w:r>
        <w:rPr>
          <w:rFonts w:ascii="Garamond" w:eastAsia="Garamond" w:hAnsi="Garamond" w:cs="Garamond"/>
          <w:sz w:val="24"/>
          <w:szCs w:val="24"/>
        </w:rPr>
        <w:t>Foston</w:t>
      </w:r>
      <w:proofErr w:type="spellEnd"/>
      <w:r>
        <w:rPr>
          <w:rFonts w:ascii="Garamond" w:eastAsia="Garamond" w:hAnsi="Garamond" w:cs="Garamond"/>
          <w:sz w:val="24"/>
          <w:szCs w:val="24"/>
        </w:rPr>
        <w:t xml:space="preserve"> on the Wolds Parish Council to be held on </w:t>
      </w:r>
      <w:r w:rsidR="007E7BB0">
        <w:rPr>
          <w:rFonts w:ascii="Garamond" w:eastAsia="Garamond" w:hAnsi="Garamond" w:cs="Garamond"/>
          <w:b/>
          <w:sz w:val="24"/>
          <w:szCs w:val="24"/>
        </w:rPr>
        <w:t>Thursday</w:t>
      </w:r>
      <w:r>
        <w:rPr>
          <w:rFonts w:ascii="Garamond" w:eastAsia="Garamond" w:hAnsi="Garamond" w:cs="Garamond"/>
          <w:b/>
          <w:sz w:val="24"/>
          <w:szCs w:val="24"/>
        </w:rPr>
        <w:t xml:space="preserve"> </w:t>
      </w:r>
      <w:r w:rsidR="001267A8">
        <w:rPr>
          <w:rFonts w:ascii="Garamond" w:eastAsia="Garamond" w:hAnsi="Garamond" w:cs="Garamond"/>
          <w:b/>
          <w:sz w:val="24"/>
          <w:szCs w:val="24"/>
        </w:rPr>
        <w:t>11</w:t>
      </w:r>
      <w:r w:rsidR="001267A8" w:rsidRPr="001267A8">
        <w:rPr>
          <w:rFonts w:ascii="Garamond" w:eastAsia="Garamond" w:hAnsi="Garamond" w:cs="Garamond"/>
          <w:b/>
          <w:sz w:val="24"/>
          <w:szCs w:val="24"/>
          <w:vertAlign w:val="superscript"/>
        </w:rPr>
        <w:t>th</w:t>
      </w:r>
      <w:r w:rsidR="001267A8">
        <w:rPr>
          <w:rFonts w:ascii="Garamond" w:eastAsia="Garamond" w:hAnsi="Garamond" w:cs="Garamond"/>
          <w:b/>
          <w:sz w:val="24"/>
          <w:szCs w:val="24"/>
        </w:rPr>
        <w:t xml:space="preserve"> </w:t>
      </w:r>
      <w:r w:rsidR="0067648B">
        <w:rPr>
          <w:rFonts w:ascii="Garamond" w:eastAsia="Garamond" w:hAnsi="Garamond" w:cs="Garamond"/>
          <w:b/>
          <w:sz w:val="24"/>
          <w:szCs w:val="24"/>
        </w:rPr>
        <w:t>May</w:t>
      </w:r>
      <w:r>
        <w:rPr>
          <w:rFonts w:ascii="Garamond" w:eastAsia="Garamond" w:hAnsi="Garamond" w:cs="Garamond"/>
          <w:b/>
          <w:sz w:val="24"/>
          <w:szCs w:val="24"/>
        </w:rPr>
        <w:t xml:space="preserve"> 2023</w:t>
      </w:r>
      <w:r>
        <w:rPr>
          <w:rFonts w:ascii="Garamond" w:eastAsia="Garamond" w:hAnsi="Garamond" w:cs="Garamond"/>
          <w:sz w:val="24"/>
          <w:szCs w:val="24"/>
        </w:rPr>
        <w:t xml:space="preserve"> commencing at </w:t>
      </w:r>
      <w:r>
        <w:rPr>
          <w:rFonts w:ascii="Garamond" w:eastAsia="Garamond" w:hAnsi="Garamond" w:cs="Garamond"/>
          <w:b/>
          <w:sz w:val="24"/>
          <w:szCs w:val="24"/>
        </w:rPr>
        <w:t>7pm</w:t>
      </w:r>
      <w:r>
        <w:rPr>
          <w:rFonts w:ascii="Garamond" w:eastAsia="Garamond" w:hAnsi="Garamond" w:cs="Garamond"/>
          <w:sz w:val="24"/>
          <w:szCs w:val="24"/>
        </w:rPr>
        <w:t xml:space="preserve"> at The </w:t>
      </w:r>
      <w:proofErr w:type="spellStart"/>
      <w:r>
        <w:rPr>
          <w:rFonts w:ascii="Garamond" w:eastAsia="Garamond" w:hAnsi="Garamond" w:cs="Garamond"/>
          <w:sz w:val="24"/>
          <w:szCs w:val="24"/>
        </w:rPr>
        <w:t>Foston</w:t>
      </w:r>
      <w:proofErr w:type="spellEnd"/>
      <w:r>
        <w:rPr>
          <w:rFonts w:ascii="Garamond" w:eastAsia="Garamond" w:hAnsi="Garamond" w:cs="Garamond"/>
          <w:sz w:val="24"/>
          <w:szCs w:val="24"/>
        </w:rPr>
        <w:t xml:space="preserve"> Village Hall. To transact the business set out below.</w:t>
      </w:r>
    </w:p>
    <w:p w14:paraId="1B538662" w14:textId="0C62EA7A" w:rsidR="00637919" w:rsidRDefault="00B93F62">
      <w:pPr>
        <w:widowControl/>
        <w:spacing w:after="200" w:line="276" w:lineRule="auto"/>
        <w:rPr>
          <w:rFonts w:ascii="Garamond" w:eastAsia="Garamond" w:hAnsi="Garamond" w:cs="Garamond"/>
          <w:sz w:val="24"/>
          <w:szCs w:val="24"/>
        </w:rPr>
      </w:pPr>
      <w:r>
        <w:rPr>
          <w:rFonts w:ascii="Garamond" w:eastAsia="Garamond" w:hAnsi="Garamond" w:cs="Garamond"/>
          <w:sz w:val="24"/>
          <w:szCs w:val="24"/>
        </w:rPr>
        <w:t xml:space="preserve">Members of the public are welcome to attend and may address the Council during public participation. Please can any member of the public who wishes to attend the meeting contact the clerk prior to the meeting </w:t>
      </w:r>
      <w:r w:rsidR="008E10DC">
        <w:rPr>
          <w:rFonts w:ascii="Garamond" w:eastAsia="Garamond" w:hAnsi="Garamond" w:cs="Garamond"/>
          <w:sz w:val="24"/>
          <w:szCs w:val="24"/>
        </w:rPr>
        <w:t>with anything they wish to discuss, to outline the discussions prior to the meeting, and allow the councillors time to consider their response. Please Note the public forum will only be open for 1</w:t>
      </w:r>
      <w:r w:rsidR="00A63615">
        <w:rPr>
          <w:rFonts w:ascii="Garamond" w:eastAsia="Garamond" w:hAnsi="Garamond" w:cs="Garamond"/>
          <w:sz w:val="24"/>
          <w:szCs w:val="24"/>
        </w:rPr>
        <w:t>0</w:t>
      </w:r>
      <w:r w:rsidR="008E10DC">
        <w:rPr>
          <w:rFonts w:ascii="Garamond" w:eastAsia="Garamond" w:hAnsi="Garamond" w:cs="Garamond"/>
          <w:sz w:val="24"/>
          <w:szCs w:val="24"/>
        </w:rPr>
        <w:t xml:space="preserve"> minutes at the start of the meeting, and anyone wishing to speak in the Parish Council in that time will be allowed to on a best endeavour basis within the </w:t>
      </w:r>
      <w:r w:rsidR="00A63615">
        <w:rPr>
          <w:rFonts w:ascii="Garamond" w:eastAsia="Garamond" w:hAnsi="Garamond" w:cs="Garamond"/>
          <w:sz w:val="24"/>
          <w:szCs w:val="24"/>
        </w:rPr>
        <w:t>10</w:t>
      </w:r>
      <w:r w:rsidR="008E10DC">
        <w:rPr>
          <w:rFonts w:ascii="Garamond" w:eastAsia="Garamond" w:hAnsi="Garamond" w:cs="Garamond"/>
          <w:sz w:val="24"/>
          <w:szCs w:val="24"/>
        </w:rPr>
        <w:t xml:space="preserve"> minutes.</w:t>
      </w:r>
    </w:p>
    <w:p w14:paraId="6E572036" w14:textId="77777777" w:rsidR="00637919" w:rsidRDefault="00B93F62">
      <w:pPr>
        <w:widowControl/>
        <w:spacing w:after="200" w:line="276" w:lineRule="auto"/>
        <w:rPr>
          <w:rFonts w:ascii="Garamond" w:eastAsia="Garamond" w:hAnsi="Garamond" w:cs="Garamond"/>
          <w:sz w:val="24"/>
          <w:szCs w:val="24"/>
        </w:rPr>
      </w:pPr>
      <w:r>
        <w:rPr>
          <w:rFonts w:ascii="Garamond" w:eastAsia="Garamond" w:hAnsi="Garamond" w:cs="Garamond"/>
          <w:sz w:val="24"/>
          <w:szCs w:val="24"/>
        </w:rPr>
        <w:t>Yours sincerely</w:t>
      </w:r>
    </w:p>
    <w:p w14:paraId="1F7BA3D1" w14:textId="77777777" w:rsidR="00637919" w:rsidRDefault="00B93F62">
      <w:pPr>
        <w:widowControl/>
        <w:spacing w:after="200" w:line="276" w:lineRule="auto"/>
        <w:rPr>
          <w:rFonts w:ascii="Garamond" w:eastAsia="Garamond" w:hAnsi="Garamond" w:cs="Garamond"/>
          <w:sz w:val="24"/>
          <w:szCs w:val="24"/>
        </w:rPr>
      </w:pPr>
      <w:r>
        <w:rPr>
          <w:rFonts w:ascii="Garamond" w:eastAsia="Garamond" w:hAnsi="Garamond" w:cs="Garamond"/>
          <w:sz w:val="24"/>
          <w:szCs w:val="24"/>
        </w:rPr>
        <w:t>Sarah Greenlaw</w:t>
      </w:r>
    </w:p>
    <w:p w14:paraId="6548477D" w14:textId="77777777" w:rsidR="00637919" w:rsidRDefault="00B93F62">
      <w:pPr>
        <w:widowControl/>
        <w:spacing w:after="200" w:line="276" w:lineRule="auto"/>
        <w:rPr>
          <w:rFonts w:ascii="Garamond" w:eastAsia="Garamond" w:hAnsi="Garamond" w:cs="Garamond"/>
          <w:sz w:val="24"/>
          <w:szCs w:val="24"/>
        </w:rPr>
      </w:pPr>
      <w:r>
        <w:rPr>
          <w:rFonts w:ascii="Garamond" w:eastAsia="Garamond" w:hAnsi="Garamond" w:cs="Garamond"/>
          <w:sz w:val="24"/>
          <w:szCs w:val="24"/>
        </w:rPr>
        <w:t>Clerk to the Parish Council</w:t>
      </w:r>
    </w:p>
    <w:p w14:paraId="20EB79F4" w14:textId="77777777" w:rsidR="00637919" w:rsidRDefault="00B93F62">
      <w:pPr>
        <w:widowControl/>
        <w:spacing w:after="200" w:line="276" w:lineRule="auto"/>
        <w:jc w:val="center"/>
        <w:rPr>
          <w:rFonts w:ascii="Garamond" w:eastAsia="Garamond" w:hAnsi="Garamond" w:cs="Garamond"/>
          <w:b/>
          <w:smallCaps/>
          <w:sz w:val="32"/>
          <w:szCs w:val="32"/>
        </w:rPr>
      </w:pPr>
      <w:r>
        <w:rPr>
          <w:rFonts w:ascii="Garamond" w:eastAsia="Garamond" w:hAnsi="Garamond" w:cs="Garamond"/>
          <w:b/>
          <w:smallCaps/>
          <w:sz w:val="32"/>
          <w:szCs w:val="32"/>
        </w:rPr>
        <w:t>Agenda</w:t>
      </w:r>
    </w:p>
    <w:p w14:paraId="04B23C91" w14:textId="77777777" w:rsidR="00637919" w:rsidRDefault="00B93F62" w:rsidP="008E10DC">
      <w:pPr>
        <w:widowControl/>
        <w:spacing w:after="200" w:line="276" w:lineRule="auto"/>
        <w:ind w:firstLine="360"/>
        <w:rPr>
          <w:rFonts w:ascii="Garamond" w:eastAsia="Garamond" w:hAnsi="Garamond" w:cs="Garamond"/>
          <w:b/>
          <w:smallCaps/>
          <w:sz w:val="24"/>
          <w:szCs w:val="24"/>
        </w:rPr>
      </w:pPr>
      <w:r>
        <w:rPr>
          <w:rFonts w:ascii="Garamond" w:eastAsia="Garamond" w:hAnsi="Garamond" w:cs="Garamond"/>
          <w:b/>
          <w:smallCaps/>
          <w:sz w:val="24"/>
          <w:szCs w:val="24"/>
        </w:rPr>
        <w:t>Open Forum</w:t>
      </w:r>
    </w:p>
    <w:p w14:paraId="44CA3F9F" w14:textId="2268245B" w:rsidR="00637919" w:rsidRPr="008E10DC" w:rsidRDefault="00B93F62" w:rsidP="008E10DC">
      <w:pPr>
        <w:pStyle w:val="ListParagraph"/>
        <w:numPr>
          <w:ilvl w:val="0"/>
          <w:numId w:val="1"/>
        </w:numPr>
        <w:rPr>
          <w:rFonts w:ascii="Garamond" w:eastAsia="Garamond" w:hAnsi="Garamond" w:cs="Garamond"/>
          <w:sz w:val="24"/>
          <w:szCs w:val="24"/>
        </w:rPr>
      </w:pPr>
      <w:r w:rsidRPr="008E10DC">
        <w:rPr>
          <w:rFonts w:ascii="Garamond" w:eastAsia="Garamond" w:hAnsi="Garamond" w:cs="Garamond"/>
          <w:sz w:val="24"/>
          <w:szCs w:val="24"/>
        </w:rPr>
        <w:t>To allow members of the public / Councillors with pecuniary or non-pecuniary interest to speak within the Council meeting:</w:t>
      </w:r>
    </w:p>
    <w:p w14:paraId="1DF79267" w14:textId="77777777" w:rsidR="00637919" w:rsidRDefault="00B93F62">
      <w:pPr>
        <w:widowControl/>
        <w:numPr>
          <w:ilvl w:val="0"/>
          <w:numId w:val="1"/>
        </w:numPr>
        <w:spacing w:line="276" w:lineRule="auto"/>
        <w:rPr>
          <w:rFonts w:ascii="Garamond" w:eastAsia="Garamond" w:hAnsi="Garamond" w:cs="Garamond"/>
          <w:sz w:val="24"/>
          <w:szCs w:val="24"/>
        </w:rPr>
      </w:pPr>
      <w:r>
        <w:rPr>
          <w:rFonts w:ascii="Garamond" w:eastAsia="Garamond" w:hAnsi="Garamond" w:cs="Garamond"/>
          <w:sz w:val="24"/>
          <w:szCs w:val="24"/>
        </w:rPr>
        <w:t xml:space="preserve">To decide on what action the Council wish to take on any items raised within the Open Forum </w:t>
      </w:r>
    </w:p>
    <w:p w14:paraId="0BEE411A" w14:textId="77777777" w:rsidR="008E10DC" w:rsidRDefault="008E10DC" w:rsidP="008E10DC">
      <w:pPr>
        <w:widowControl/>
        <w:spacing w:line="276" w:lineRule="auto"/>
        <w:rPr>
          <w:rFonts w:ascii="Garamond" w:eastAsia="Garamond" w:hAnsi="Garamond" w:cs="Garamond"/>
          <w:sz w:val="24"/>
          <w:szCs w:val="24"/>
        </w:rPr>
      </w:pPr>
    </w:p>
    <w:p w14:paraId="291D78AF" w14:textId="30203CD9" w:rsidR="008E10DC" w:rsidRPr="008E10DC" w:rsidRDefault="008E10DC" w:rsidP="008E10DC">
      <w:pPr>
        <w:widowControl/>
        <w:spacing w:line="276" w:lineRule="auto"/>
        <w:ind w:left="360"/>
        <w:rPr>
          <w:rFonts w:ascii="Garamond" w:eastAsia="Garamond" w:hAnsi="Garamond" w:cs="Garamond"/>
          <w:b/>
          <w:bCs/>
          <w:sz w:val="24"/>
          <w:szCs w:val="24"/>
        </w:rPr>
      </w:pPr>
      <w:r w:rsidRPr="008E10DC">
        <w:rPr>
          <w:rFonts w:ascii="Garamond" w:eastAsia="Garamond" w:hAnsi="Garamond" w:cs="Garamond"/>
          <w:b/>
          <w:bCs/>
          <w:sz w:val="24"/>
          <w:szCs w:val="24"/>
        </w:rPr>
        <w:t>Main Meeting</w:t>
      </w:r>
    </w:p>
    <w:p w14:paraId="56129C3B" w14:textId="77777777" w:rsidR="008E10DC" w:rsidRDefault="008E10DC" w:rsidP="008E10DC">
      <w:pPr>
        <w:widowControl/>
        <w:spacing w:line="276" w:lineRule="auto"/>
        <w:rPr>
          <w:rFonts w:ascii="Garamond" w:eastAsia="Garamond" w:hAnsi="Garamond" w:cs="Garamond"/>
          <w:sz w:val="24"/>
          <w:szCs w:val="24"/>
        </w:rPr>
      </w:pPr>
    </w:p>
    <w:p w14:paraId="5E76B52A" w14:textId="0CF21F89" w:rsidR="00637919" w:rsidRDefault="008E10DC" w:rsidP="008E10DC">
      <w:pPr>
        <w:widowControl/>
        <w:spacing w:line="276" w:lineRule="auto"/>
        <w:ind w:left="720" w:hanging="360"/>
        <w:rPr>
          <w:rFonts w:ascii="Garamond" w:eastAsia="Garamond" w:hAnsi="Garamond" w:cs="Garamond"/>
          <w:b/>
          <w:smallCaps/>
          <w:sz w:val="24"/>
          <w:szCs w:val="24"/>
        </w:rPr>
      </w:pPr>
      <w:r>
        <w:rPr>
          <w:rFonts w:ascii="Garamond" w:eastAsia="Garamond" w:hAnsi="Garamond" w:cs="Garamond"/>
          <w:b/>
          <w:sz w:val="24"/>
          <w:szCs w:val="24"/>
        </w:rPr>
        <w:t>3</w:t>
      </w:r>
      <w:r>
        <w:rPr>
          <w:rFonts w:ascii="Garamond" w:eastAsia="Garamond" w:hAnsi="Garamond" w:cs="Garamond"/>
          <w:b/>
          <w:sz w:val="24"/>
          <w:szCs w:val="24"/>
        </w:rPr>
        <w:tab/>
      </w:r>
      <w:r w:rsidR="00B93F62">
        <w:rPr>
          <w:rFonts w:ascii="Garamond" w:eastAsia="Garamond" w:hAnsi="Garamond" w:cs="Garamond"/>
          <w:b/>
          <w:sz w:val="24"/>
          <w:szCs w:val="24"/>
        </w:rPr>
        <w:t>Notice of Meeting</w:t>
      </w:r>
      <w:r w:rsidR="00B93F62">
        <w:rPr>
          <w:rFonts w:ascii="Garamond" w:eastAsia="Garamond" w:hAnsi="Garamond" w:cs="Garamond"/>
          <w:b/>
          <w:smallCaps/>
          <w:sz w:val="24"/>
          <w:szCs w:val="24"/>
        </w:rPr>
        <w:t xml:space="preserve"> – </w:t>
      </w:r>
      <w:r w:rsidR="00B93F62">
        <w:rPr>
          <w:rFonts w:ascii="Garamond" w:eastAsia="Garamond" w:hAnsi="Garamond" w:cs="Garamond"/>
          <w:sz w:val="24"/>
          <w:szCs w:val="24"/>
        </w:rPr>
        <w:t>To confirm that notice has been given in accordance with: Schedule 12, Paragraph 10 of the Local Government Act 1972.</w:t>
      </w:r>
    </w:p>
    <w:p w14:paraId="0B10E37A" w14:textId="77777777" w:rsidR="00637919" w:rsidRDefault="00637919">
      <w:pPr>
        <w:widowControl/>
        <w:spacing w:line="276" w:lineRule="auto"/>
        <w:ind w:left="720"/>
        <w:rPr>
          <w:rFonts w:ascii="Garamond" w:eastAsia="Garamond" w:hAnsi="Garamond" w:cs="Garamond"/>
          <w:b/>
          <w:smallCaps/>
          <w:sz w:val="24"/>
          <w:szCs w:val="24"/>
        </w:rPr>
      </w:pPr>
    </w:p>
    <w:p w14:paraId="21F38348" w14:textId="6B0D16D4" w:rsidR="00637919" w:rsidRPr="008E10DC" w:rsidRDefault="00B93F62" w:rsidP="008E10DC">
      <w:pPr>
        <w:pStyle w:val="ListParagraph"/>
        <w:numPr>
          <w:ilvl w:val="0"/>
          <w:numId w:val="3"/>
        </w:numPr>
        <w:rPr>
          <w:rFonts w:ascii="Garamond" w:eastAsia="Garamond" w:hAnsi="Garamond" w:cs="Garamond"/>
          <w:sz w:val="24"/>
          <w:szCs w:val="24"/>
        </w:rPr>
      </w:pPr>
      <w:r w:rsidRPr="008E10DC">
        <w:rPr>
          <w:rFonts w:ascii="Garamond" w:eastAsia="Garamond" w:hAnsi="Garamond" w:cs="Garamond"/>
          <w:b/>
          <w:sz w:val="24"/>
          <w:szCs w:val="24"/>
        </w:rPr>
        <w:t xml:space="preserve">Apologies – </w:t>
      </w:r>
      <w:r w:rsidRPr="008E10DC">
        <w:rPr>
          <w:rFonts w:ascii="Garamond" w:eastAsia="Garamond" w:hAnsi="Garamond" w:cs="Garamond"/>
          <w:sz w:val="24"/>
          <w:szCs w:val="24"/>
        </w:rPr>
        <w:t xml:space="preserve">To note any apologies for </w:t>
      </w:r>
      <w:proofErr w:type="gramStart"/>
      <w:r w:rsidRPr="008E10DC">
        <w:rPr>
          <w:rFonts w:ascii="Garamond" w:eastAsia="Garamond" w:hAnsi="Garamond" w:cs="Garamond"/>
          <w:sz w:val="24"/>
          <w:szCs w:val="24"/>
        </w:rPr>
        <w:t>absence</w:t>
      </w:r>
      <w:proofErr w:type="gramEnd"/>
    </w:p>
    <w:p w14:paraId="16003155" w14:textId="77777777" w:rsidR="00637919" w:rsidRDefault="00637919">
      <w:pPr>
        <w:widowControl/>
        <w:spacing w:line="276" w:lineRule="auto"/>
        <w:ind w:left="720"/>
        <w:rPr>
          <w:rFonts w:ascii="Garamond" w:eastAsia="Garamond" w:hAnsi="Garamond" w:cs="Garamond"/>
          <w:sz w:val="24"/>
          <w:szCs w:val="24"/>
        </w:rPr>
      </w:pPr>
    </w:p>
    <w:p w14:paraId="20714AFE" w14:textId="77777777" w:rsidR="00637919" w:rsidRDefault="00B93F62" w:rsidP="008E10DC">
      <w:pPr>
        <w:widowControl/>
        <w:numPr>
          <w:ilvl w:val="0"/>
          <w:numId w:val="3"/>
        </w:numPr>
        <w:spacing w:after="200" w:line="276" w:lineRule="auto"/>
        <w:rPr>
          <w:rFonts w:ascii="Garamond" w:eastAsia="Garamond" w:hAnsi="Garamond" w:cs="Garamond"/>
          <w:b/>
          <w:smallCaps/>
          <w:sz w:val="24"/>
          <w:szCs w:val="24"/>
        </w:rPr>
      </w:pPr>
      <w:r>
        <w:rPr>
          <w:rFonts w:ascii="Garamond" w:eastAsia="Garamond" w:hAnsi="Garamond" w:cs="Garamond"/>
          <w:b/>
          <w:sz w:val="24"/>
          <w:szCs w:val="24"/>
        </w:rPr>
        <w:lastRenderedPageBreak/>
        <w:t xml:space="preserve">Declaration of Interest – </w:t>
      </w:r>
      <w:r>
        <w:rPr>
          <w:rFonts w:ascii="Garamond" w:eastAsia="Garamond" w:hAnsi="Garamond" w:cs="Garamond"/>
          <w:sz w:val="24"/>
          <w:szCs w:val="24"/>
        </w:rPr>
        <w:t xml:space="preserve">To record Declarations of Interest by any member of the Council in respect of the </w:t>
      </w:r>
      <w:proofErr w:type="gramStart"/>
      <w:r>
        <w:rPr>
          <w:rFonts w:ascii="Garamond" w:eastAsia="Garamond" w:hAnsi="Garamond" w:cs="Garamond"/>
          <w:sz w:val="24"/>
          <w:szCs w:val="24"/>
        </w:rPr>
        <w:t>Agenda</w:t>
      </w:r>
      <w:proofErr w:type="gramEnd"/>
      <w:r>
        <w:rPr>
          <w:rFonts w:ascii="Garamond" w:eastAsia="Garamond" w:hAnsi="Garamond" w:cs="Garamond"/>
          <w:sz w:val="24"/>
          <w:szCs w:val="24"/>
        </w:rPr>
        <w:t xml:space="preserve"> items below. Members declaring interests should identify the agenda item and type of interest being declared. If the interest is prejudicial the member shall leave the room for the discussion and voting on that item. In accordance with The Localism Act 2011, The Relevant Authorities (Disclosable Pecuniary Interest) Regulations 2012.</w:t>
      </w:r>
    </w:p>
    <w:p w14:paraId="3556C632" w14:textId="0C094A7D" w:rsidR="00637919" w:rsidRDefault="00B93F62" w:rsidP="008E10DC">
      <w:pPr>
        <w:widowControl/>
        <w:numPr>
          <w:ilvl w:val="0"/>
          <w:numId w:val="3"/>
        </w:numPr>
        <w:pBdr>
          <w:top w:val="nil"/>
          <w:left w:val="nil"/>
          <w:bottom w:val="nil"/>
          <w:right w:val="nil"/>
          <w:between w:val="nil"/>
        </w:pBdr>
        <w:spacing w:line="276" w:lineRule="auto"/>
        <w:rPr>
          <w:rFonts w:ascii="Garamond" w:eastAsia="Garamond" w:hAnsi="Garamond" w:cs="Garamond"/>
          <w:color w:val="000000"/>
          <w:sz w:val="24"/>
          <w:szCs w:val="24"/>
        </w:rPr>
      </w:pPr>
      <w:r>
        <w:rPr>
          <w:rFonts w:ascii="Garamond" w:eastAsia="Garamond" w:hAnsi="Garamond" w:cs="Garamond"/>
          <w:b/>
          <w:color w:val="000000"/>
          <w:sz w:val="24"/>
          <w:szCs w:val="24"/>
        </w:rPr>
        <w:t xml:space="preserve">Approval of Minutes – </w:t>
      </w:r>
      <w:r>
        <w:rPr>
          <w:rFonts w:ascii="Garamond" w:eastAsia="Garamond" w:hAnsi="Garamond" w:cs="Garamond"/>
          <w:color w:val="000000"/>
          <w:sz w:val="24"/>
          <w:szCs w:val="24"/>
        </w:rPr>
        <w:t xml:space="preserve">from the meeting </w:t>
      </w:r>
      <w:r w:rsidR="001267A8">
        <w:rPr>
          <w:rFonts w:ascii="Garamond" w:eastAsia="Garamond" w:hAnsi="Garamond" w:cs="Garamond"/>
          <w:color w:val="000000"/>
          <w:sz w:val="24"/>
          <w:szCs w:val="24"/>
        </w:rPr>
        <w:t>on 5</w:t>
      </w:r>
      <w:r w:rsidR="001267A8" w:rsidRPr="001267A8">
        <w:rPr>
          <w:rFonts w:ascii="Garamond" w:eastAsia="Garamond" w:hAnsi="Garamond" w:cs="Garamond"/>
          <w:color w:val="000000"/>
          <w:sz w:val="24"/>
          <w:szCs w:val="24"/>
          <w:vertAlign w:val="superscript"/>
        </w:rPr>
        <w:t>th</w:t>
      </w:r>
      <w:r w:rsidR="001267A8">
        <w:rPr>
          <w:rFonts w:ascii="Garamond" w:eastAsia="Garamond" w:hAnsi="Garamond" w:cs="Garamond"/>
          <w:color w:val="000000"/>
          <w:sz w:val="24"/>
          <w:szCs w:val="24"/>
        </w:rPr>
        <w:t xml:space="preserve"> April 2023</w:t>
      </w:r>
    </w:p>
    <w:p w14:paraId="5CD901EA" w14:textId="77777777" w:rsidR="00C4687E" w:rsidRDefault="00C4687E" w:rsidP="00C4687E">
      <w:pPr>
        <w:widowControl/>
        <w:pBdr>
          <w:top w:val="nil"/>
          <w:left w:val="nil"/>
          <w:bottom w:val="nil"/>
          <w:right w:val="nil"/>
          <w:between w:val="nil"/>
        </w:pBdr>
        <w:spacing w:line="276" w:lineRule="auto"/>
        <w:ind w:left="720"/>
        <w:rPr>
          <w:rFonts w:ascii="Garamond" w:eastAsia="Garamond" w:hAnsi="Garamond" w:cs="Garamond"/>
          <w:color w:val="000000"/>
          <w:sz w:val="24"/>
          <w:szCs w:val="24"/>
        </w:rPr>
      </w:pPr>
    </w:p>
    <w:p w14:paraId="7484A3C8" w14:textId="3C68FDD9" w:rsidR="00C4687E" w:rsidRDefault="00C4687E" w:rsidP="008E10DC">
      <w:pPr>
        <w:widowControl/>
        <w:numPr>
          <w:ilvl w:val="0"/>
          <w:numId w:val="3"/>
        </w:numPr>
        <w:pBdr>
          <w:top w:val="nil"/>
          <w:left w:val="nil"/>
          <w:bottom w:val="nil"/>
          <w:right w:val="nil"/>
          <w:between w:val="nil"/>
        </w:pBdr>
        <w:spacing w:line="276" w:lineRule="auto"/>
        <w:rPr>
          <w:rFonts w:ascii="Garamond" w:eastAsia="Garamond" w:hAnsi="Garamond" w:cs="Garamond"/>
          <w:color w:val="000000"/>
          <w:sz w:val="24"/>
          <w:szCs w:val="24"/>
        </w:rPr>
      </w:pPr>
      <w:r w:rsidRPr="00C4687E">
        <w:rPr>
          <w:rFonts w:ascii="Garamond" w:eastAsia="Garamond" w:hAnsi="Garamond" w:cs="Garamond"/>
          <w:b/>
          <w:bCs/>
          <w:color w:val="000000"/>
          <w:sz w:val="24"/>
          <w:szCs w:val="24"/>
        </w:rPr>
        <w:t>Planning Applications</w:t>
      </w:r>
      <w:r>
        <w:rPr>
          <w:rFonts w:ascii="Garamond" w:eastAsia="Garamond" w:hAnsi="Garamond" w:cs="Garamond"/>
          <w:color w:val="000000"/>
          <w:sz w:val="24"/>
          <w:szCs w:val="24"/>
        </w:rPr>
        <w:t xml:space="preserve"> – </w:t>
      </w:r>
    </w:p>
    <w:p w14:paraId="64FBA42B" w14:textId="43936A48" w:rsidR="00C4687E" w:rsidRDefault="00000000" w:rsidP="00C4687E">
      <w:pPr>
        <w:pStyle w:val="ListParagraph"/>
        <w:numPr>
          <w:ilvl w:val="0"/>
          <w:numId w:val="4"/>
        </w:numPr>
        <w:pBdr>
          <w:top w:val="nil"/>
          <w:left w:val="nil"/>
          <w:bottom w:val="nil"/>
          <w:right w:val="nil"/>
          <w:between w:val="nil"/>
        </w:pBdr>
        <w:rPr>
          <w:rFonts w:ascii="Garamond" w:eastAsia="Garamond" w:hAnsi="Garamond" w:cs="Garamond"/>
          <w:color w:val="000000"/>
          <w:sz w:val="24"/>
          <w:szCs w:val="24"/>
        </w:rPr>
      </w:pPr>
      <w:hyperlink r:id="rId9" w:history="1">
        <w:r w:rsidR="00C4687E" w:rsidRPr="005C069B">
          <w:rPr>
            <w:rStyle w:val="Hyperlink"/>
            <w:rFonts w:ascii="Garamond" w:eastAsia="Garamond" w:hAnsi="Garamond" w:cs="Garamond"/>
            <w:sz w:val="24"/>
            <w:szCs w:val="24"/>
          </w:rPr>
          <w:t>https://newplanningaccess.eastriding.gov.uk/newplanningaccess/PLAN/23/00945/PLF</w:t>
        </w:r>
      </w:hyperlink>
    </w:p>
    <w:p w14:paraId="5A00CAD6" w14:textId="75623CBB" w:rsidR="00C4687E" w:rsidRDefault="00C4687E" w:rsidP="00C4687E">
      <w:pPr>
        <w:pStyle w:val="ListParagraph"/>
        <w:pBdr>
          <w:top w:val="nil"/>
          <w:left w:val="nil"/>
          <w:bottom w:val="nil"/>
          <w:right w:val="nil"/>
          <w:between w:val="nil"/>
        </w:pBdr>
        <w:ind w:left="1080"/>
        <w:rPr>
          <w:rFonts w:ascii="Garamond" w:eastAsia="Garamond" w:hAnsi="Garamond" w:cs="Garamond"/>
          <w:color w:val="000000"/>
          <w:sz w:val="24"/>
          <w:szCs w:val="24"/>
        </w:rPr>
      </w:pPr>
      <w:r>
        <w:rPr>
          <w:rFonts w:ascii="Garamond" w:eastAsia="Garamond" w:hAnsi="Garamond" w:cs="Garamond"/>
          <w:color w:val="000000"/>
          <w:sz w:val="24"/>
          <w:szCs w:val="24"/>
        </w:rPr>
        <w:t xml:space="preserve">Happy Cottage, </w:t>
      </w:r>
      <w:proofErr w:type="spellStart"/>
      <w:r>
        <w:rPr>
          <w:rFonts w:ascii="Garamond" w:eastAsia="Garamond" w:hAnsi="Garamond" w:cs="Garamond"/>
          <w:color w:val="000000"/>
          <w:sz w:val="24"/>
          <w:szCs w:val="24"/>
        </w:rPr>
        <w:t>Foston</w:t>
      </w:r>
      <w:proofErr w:type="spellEnd"/>
    </w:p>
    <w:p w14:paraId="1A639523" w14:textId="548058DC" w:rsidR="00C4687E" w:rsidRDefault="00000000" w:rsidP="00C4687E">
      <w:pPr>
        <w:pStyle w:val="ListParagraph"/>
        <w:numPr>
          <w:ilvl w:val="0"/>
          <w:numId w:val="4"/>
        </w:numPr>
        <w:pBdr>
          <w:top w:val="nil"/>
          <w:left w:val="nil"/>
          <w:bottom w:val="nil"/>
          <w:right w:val="nil"/>
          <w:between w:val="nil"/>
        </w:pBdr>
        <w:rPr>
          <w:rFonts w:ascii="Garamond" w:eastAsia="Garamond" w:hAnsi="Garamond" w:cs="Garamond"/>
          <w:color w:val="000000"/>
          <w:sz w:val="24"/>
          <w:szCs w:val="24"/>
        </w:rPr>
      </w:pPr>
      <w:hyperlink r:id="rId10" w:history="1">
        <w:r w:rsidR="00C4687E" w:rsidRPr="005C069B">
          <w:rPr>
            <w:rStyle w:val="Hyperlink"/>
            <w:rFonts w:ascii="Garamond" w:eastAsia="Garamond" w:hAnsi="Garamond" w:cs="Garamond"/>
            <w:sz w:val="24"/>
            <w:szCs w:val="24"/>
          </w:rPr>
          <w:t>https://newplanningaccess.eastriding.gov.uk/newplanningaccess/PLAN/23/01058/TCA</w:t>
        </w:r>
      </w:hyperlink>
    </w:p>
    <w:p w14:paraId="38DA1FE3" w14:textId="5DF3598C" w:rsidR="001267A8" w:rsidRPr="001267A8" w:rsidRDefault="00C4687E" w:rsidP="00C4687E">
      <w:pPr>
        <w:pStyle w:val="ListParagraph"/>
        <w:pBdr>
          <w:top w:val="nil"/>
          <w:left w:val="nil"/>
          <w:bottom w:val="nil"/>
          <w:right w:val="nil"/>
          <w:between w:val="nil"/>
        </w:pBdr>
        <w:ind w:left="1080"/>
        <w:rPr>
          <w:rFonts w:ascii="Garamond" w:eastAsia="Garamond" w:hAnsi="Garamond" w:cs="Garamond"/>
          <w:b/>
          <w:bCs/>
          <w:color w:val="000000"/>
          <w:sz w:val="24"/>
          <w:szCs w:val="24"/>
        </w:rPr>
      </w:pPr>
      <w:proofErr w:type="spellStart"/>
      <w:proofErr w:type="gramStart"/>
      <w:r>
        <w:rPr>
          <w:rFonts w:ascii="Garamond" w:eastAsia="Garamond" w:hAnsi="Garamond" w:cs="Garamond"/>
          <w:color w:val="000000"/>
          <w:sz w:val="24"/>
          <w:szCs w:val="24"/>
        </w:rPr>
        <w:t>Erinna</w:t>
      </w:r>
      <w:proofErr w:type="spellEnd"/>
      <w:r>
        <w:rPr>
          <w:rFonts w:ascii="Garamond" w:eastAsia="Garamond" w:hAnsi="Garamond" w:cs="Garamond"/>
          <w:color w:val="000000"/>
          <w:sz w:val="24"/>
          <w:szCs w:val="24"/>
        </w:rPr>
        <w:t xml:space="preserve"> ,</w:t>
      </w:r>
      <w:proofErr w:type="gramEnd"/>
      <w:r>
        <w:rPr>
          <w:rFonts w:ascii="Garamond" w:eastAsia="Garamond" w:hAnsi="Garamond" w:cs="Garamond"/>
          <w:color w:val="000000"/>
          <w:sz w:val="24"/>
          <w:szCs w:val="24"/>
        </w:rPr>
        <w:t xml:space="preserve"> </w:t>
      </w:r>
      <w:proofErr w:type="spellStart"/>
      <w:r>
        <w:rPr>
          <w:rFonts w:ascii="Garamond" w:eastAsia="Garamond" w:hAnsi="Garamond" w:cs="Garamond"/>
          <w:color w:val="000000"/>
          <w:sz w:val="24"/>
          <w:szCs w:val="24"/>
        </w:rPr>
        <w:t>Foston</w:t>
      </w:r>
      <w:proofErr w:type="spellEnd"/>
    </w:p>
    <w:p w14:paraId="5792BE2D" w14:textId="3E35EB07" w:rsidR="009E1378" w:rsidRPr="009E1378" w:rsidRDefault="001267A8" w:rsidP="009E1378">
      <w:pPr>
        <w:widowControl/>
        <w:numPr>
          <w:ilvl w:val="0"/>
          <w:numId w:val="3"/>
        </w:numPr>
        <w:pBdr>
          <w:top w:val="nil"/>
          <w:left w:val="nil"/>
          <w:bottom w:val="nil"/>
          <w:right w:val="nil"/>
          <w:between w:val="nil"/>
        </w:pBdr>
        <w:spacing w:line="276" w:lineRule="auto"/>
        <w:rPr>
          <w:rFonts w:ascii="Garamond" w:eastAsia="Garamond" w:hAnsi="Garamond" w:cs="Garamond"/>
          <w:b/>
          <w:bCs/>
          <w:color w:val="000000"/>
          <w:sz w:val="24"/>
          <w:szCs w:val="24"/>
        </w:rPr>
      </w:pPr>
      <w:r w:rsidRPr="009E1378">
        <w:rPr>
          <w:rFonts w:ascii="Garamond" w:eastAsia="Garamond" w:hAnsi="Garamond" w:cs="Garamond"/>
          <w:b/>
          <w:bCs/>
          <w:color w:val="000000"/>
          <w:sz w:val="24"/>
          <w:szCs w:val="24"/>
        </w:rPr>
        <w:t>Election of Councillors</w:t>
      </w:r>
    </w:p>
    <w:p w14:paraId="33D6EEC5" w14:textId="77777777" w:rsidR="009E1378" w:rsidRDefault="009E1378" w:rsidP="009E1378">
      <w:pPr>
        <w:widowControl/>
        <w:pBdr>
          <w:top w:val="nil"/>
          <w:left w:val="nil"/>
          <w:bottom w:val="nil"/>
          <w:right w:val="nil"/>
          <w:between w:val="nil"/>
        </w:pBdr>
        <w:spacing w:line="276" w:lineRule="auto"/>
        <w:ind w:left="720"/>
        <w:rPr>
          <w:rFonts w:ascii="Garamond" w:eastAsia="Garamond" w:hAnsi="Garamond" w:cs="Garamond"/>
          <w:b/>
          <w:bCs/>
          <w:color w:val="000000"/>
          <w:sz w:val="24"/>
          <w:szCs w:val="24"/>
        </w:rPr>
      </w:pPr>
    </w:p>
    <w:p w14:paraId="1912F623" w14:textId="3A23F8E1" w:rsidR="001267A8" w:rsidRDefault="001267A8" w:rsidP="008E10DC">
      <w:pPr>
        <w:widowControl/>
        <w:numPr>
          <w:ilvl w:val="0"/>
          <w:numId w:val="3"/>
        </w:numPr>
        <w:pBdr>
          <w:top w:val="nil"/>
          <w:left w:val="nil"/>
          <w:bottom w:val="nil"/>
          <w:right w:val="nil"/>
          <w:between w:val="nil"/>
        </w:pBdr>
        <w:spacing w:line="276" w:lineRule="auto"/>
        <w:rPr>
          <w:rFonts w:ascii="Garamond" w:eastAsia="Garamond" w:hAnsi="Garamond" w:cs="Garamond"/>
          <w:b/>
          <w:bCs/>
          <w:color w:val="000000"/>
          <w:sz w:val="24"/>
          <w:szCs w:val="24"/>
        </w:rPr>
      </w:pPr>
      <w:r>
        <w:rPr>
          <w:rFonts w:ascii="Garamond" w:eastAsia="Garamond" w:hAnsi="Garamond" w:cs="Garamond"/>
          <w:b/>
          <w:bCs/>
          <w:color w:val="000000"/>
          <w:sz w:val="24"/>
          <w:szCs w:val="24"/>
        </w:rPr>
        <w:t>Election of Chair and Vice Chair</w:t>
      </w:r>
      <w:r w:rsidR="007E7BB0">
        <w:rPr>
          <w:rFonts w:ascii="Garamond" w:eastAsia="Garamond" w:hAnsi="Garamond" w:cs="Garamond"/>
          <w:b/>
          <w:bCs/>
          <w:color w:val="000000"/>
          <w:sz w:val="24"/>
          <w:szCs w:val="24"/>
        </w:rPr>
        <w:t xml:space="preserve"> – </w:t>
      </w:r>
      <w:r w:rsidR="00505048" w:rsidRPr="00505048">
        <w:rPr>
          <w:rFonts w:ascii="Garamond" w:eastAsia="Garamond" w:hAnsi="Garamond" w:cs="Garamond"/>
          <w:b/>
          <w:bCs/>
          <w:color w:val="000000"/>
          <w:sz w:val="24"/>
          <w:szCs w:val="24"/>
        </w:rPr>
        <w:t>Acceptance of Office forms</w:t>
      </w:r>
      <w:r w:rsidR="00505048">
        <w:rPr>
          <w:rFonts w:ascii="Garamond" w:eastAsia="Garamond" w:hAnsi="Garamond" w:cs="Garamond"/>
          <w:b/>
          <w:bCs/>
          <w:color w:val="000000"/>
          <w:sz w:val="24"/>
          <w:szCs w:val="24"/>
        </w:rPr>
        <w:t xml:space="preserve"> to be completed.</w:t>
      </w:r>
    </w:p>
    <w:p w14:paraId="11A7A8EC" w14:textId="77777777" w:rsidR="009E1378" w:rsidRDefault="009E1378" w:rsidP="009E1378">
      <w:pPr>
        <w:rPr>
          <w:rFonts w:eastAsia="Garamond"/>
        </w:rPr>
      </w:pPr>
    </w:p>
    <w:p w14:paraId="67B2BDDD" w14:textId="2CDB0B71" w:rsidR="001267A8" w:rsidRDefault="001267A8" w:rsidP="008E10DC">
      <w:pPr>
        <w:widowControl/>
        <w:numPr>
          <w:ilvl w:val="0"/>
          <w:numId w:val="3"/>
        </w:numPr>
        <w:pBdr>
          <w:top w:val="nil"/>
          <w:left w:val="nil"/>
          <w:bottom w:val="nil"/>
          <w:right w:val="nil"/>
          <w:between w:val="nil"/>
        </w:pBdr>
        <w:spacing w:line="276" w:lineRule="auto"/>
        <w:rPr>
          <w:rFonts w:ascii="Garamond" w:eastAsia="Garamond" w:hAnsi="Garamond" w:cs="Garamond"/>
          <w:b/>
          <w:bCs/>
          <w:color w:val="000000"/>
          <w:sz w:val="24"/>
          <w:szCs w:val="24"/>
        </w:rPr>
      </w:pPr>
      <w:r>
        <w:rPr>
          <w:rFonts w:ascii="Garamond" w:eastAsia="Garamond" w:hAnsi="Garamond" w:cs="Garamond"/>
          <w:b/>
          <w:bCs/>
          <w:color w:val="000000"/>
          <w:sz w:val="24"/>
          <w:szCs w:val="24"/>
        </w:rPr>
        <w:t>Village Walkaround Update and any Highways Matters</w:t>
      </w:r>
    </w:p>
    <w:p w14:paraId="77342397" w14:textId="77777777" w:rsidR="009E1378" w:rsidRDefault="009E1378" w:rsidP="009E1378">
      <w:pPr>
        <w:rPr>
          <w:rFonts w:eastAsia="Garamond"/>
        </w:rPr>
      </w:pPr>
    </w:p>
    <w:p w14:paraId="7359CE8D" w14:textId="29289DE4" w:rsidR="001267A8" w:rsidRDefault="001267A8" w:rsidP="008E10DC">
      <w:pPr>
        <w:widowControl/>
        <w:numPr>
          <w:ilvl w:val="0"/>
          <w:numId w:val="3"/>
        </w:numPr>
        <w:pBdr>
          <w:top w:val="nil"/>
          <w:left w:val="nil"/>
          <w:bottom w:val="nil"/>
          <w:right w:val="nil"/>
          <w:between w:val="nil"/>
        </w:pBdr>
        <w:spacing w:line="276" w:lineRule="auto"/>
        <w:rPr>
          <w:rFonts w:ascii="Garamond" w:eastAsia="Garamond" w:hAnsi="Garamond" w:cs="Garamond"/>
          <w:b/>
          <w:bCs/>
          <w:color w:val="000000"/>
          <w:sz w:val="24"/>
          <w:szCs w:val="24"/>
        </w:rPr>
      </w:pPr>
      <w:r>
        <w:rPr>
          <w:rFonts w:ascii="Garamond" w:eastAsia="Garamond" w:hAnsi="Garamond" w:cs="Garamond"/>
          <w:b/>
          <w:bCs/>
          <w:color w:val="000000"/>
          <w:sz w:val="24"/>
          <w:szCs w:val="24"/>
        </w:rPr>
        <w:t xml:space="preserve">Alfred Bean Update – Cllr </w:t>
      </w:r>
      <w:proofErr w:type="spellStart"/>
      <w:r>
        <w:rPr>
          <w:rFonts w:ascii="Garamond" w:eastAsia="Garamond" w:hAnsi="Garamond" w:cs="Garamond"/>
          <w:b/>
          <w:bCs/>
          <w:color w:val="000000"/>
          <w:sz w:val="24"/>
          <w:szCs w:val="24"/>
        </w:rPr>
        <w:t>Vulliamy</w:t>
      </w:r>
      <w:proofErr w:type="spellEnd"/>
      <w:r>
        <w:rPr>
          <w:rFonts w:ascii="Garamond" w:eastAsia="Garamond" w:hAnsi="Garamond" w:cs="Garamond"/>
          <w:b/>
          <w:bCs/>
          <w:color w:val="000000"/>
          <w:sz w:val="24"/>
          <w:szCs w:val="24"/>
        </w:rPr>
        <w:t xml:space="preserve"> to </w:t>
      </w:r>
      <w:proofErr w:type="gramStart"/>
      <w:r>
        <w:rPr>
          <w:rFonts w:ascii="Garamond" w:eastAsia="Garamond" w:hAnsi="Garamond" w:cs="Garamond"/>
          <w:b/>
          <w:bCs/>
          <w:color w:val="000000"/>
          <w:sz w:val="24"/>
          <w:szCs w:val="24"/>
        </w:rPr>
        <w:t>update</w:t>
      </w:r>
      <w:proofErr w:type="gramEnd"/>
    </w:p>
    <w:p w14:paraId="798AB92A" w14:textId="77777777" w:rsidR="009E1378" w:rsidRDefault="009E1378" w:rsidP="009E1378">
      <w:pPr>
        <w:rPr>
          <w:rFonts w:eastAsia="Garamond"/>
        </w:rPr>
      </w:pPr>
    </w:p>
    <w:p w14:paraId="1A80017D" w14:textId="1B24DCAF" w:rsidR="009E1378" w:rsidRDefault="001267A8" w:rsidP="008E10DC">
      <w:pPr>
        <w:widowControl/>
        <w:numPr>
          <w:ilvl w:val="0"/>
          <w:numId w:val="3"/>
        </w:numPr>
        <w:pBdr>
          <w:top w:val="nil"/>
          <w:left w:val="nil"/>
          <w:bottom w:val="nil"/>
          <w:right w:val="nil"/>
          <w:between w:val="nil"/>
        </w:pBdr>
        <w:spacing w:line="276" w:lineRule="auto"/>
        <w:rPr>
          <w:rFonts w:ascii="Garamond" w:eastAsia="Garamond" w:hAnsi="Garamond" w:cs="Garamond"/>
          <w:b/>
          <w:bCs/>
          <w:color w:val="000000"/>
          <w:sz w:val="24"/>
          <w:szCs w:val="24"/>
        </w:rPr>
      </w:pPr>
      <w:r w:rsidRPr="009E1378">
        <w:rPr>
          <w:rFonts w:ascii="Garamond" w:eastAsia="Garamond" w:hAnsi="Garamond" w:cs="Garamond"/>
          <w:b/>
          <w:bCs/>
          <w:color w:val="000000"/>
          <w:sz w:val="24"/>
          <w:szCs w:val="24"/>
        </w:rPr>
        <w:t>Finance Update</w:t>
      </w:r>
      <w:r w:rsidR="007E7BB0">
        <w:rPr>
          <w:rFonts w:ascii="Garamond" w:eastAsia="Garamond" w:hAnsi="Garamond" w:cs="Garamond"/>
          <w:b/>
          <w:bCs/>
          <w:color w:val="000000"/>
          <w:sz w:val="24"/>
          <w:szCs w:val="24"/>
        </w:rPr>
        <w:t xml:space="preserve"> and AGAR Report update</w:t>
      </w:r>
    </w:p>
    <w:p w14:paraId="62D37949" w14:textId="77777777" w:rsidR="007E7BB0" w:rsidRDefault="007E7BB0" w:rsidP="007E7BB0">
      <w:pPr>
        <w:rPr>
          <w:rFonts w:eastAsia="Garamond"/>
        </w:rPr>
      </w:pPr>
    </w:p>
    <w:p w14:paraId="1D45B3C0" w14:textId="1444FB86" w:rsidR="003E4265" w:rsidRPr="003E4265" w:rsidRDefault="007E7BB0" w:rsidP="003E4265">
      <w:pPr>
        <w:widowControl/>
        <w:numPr>
          <w:ilvl w:val="0"/>
          <w:numId w:val="3"/>
        </w:numPr>
        <w:pBdr>
          <w:top w:val="nil"/>
          <w:left w:val="nil"/>
          <w:bottom w:val="nil"/>
          <w:right w:val="nil"/>
          <w:between w:val="nil"/>
        </w:pBdr>
        <w:spacing w:line="276" w:lineRule="auto"/>
        <w:rPr>
          <w:rFonts w:eastAsia="Garamond"/>
        </w:rPr>
      </w:pPr>
      <w:r w:rsidRPr="003E4265">
        <w:rPr>
          <w:rFonts w:ascii="Garamond" w:eastAsia="Garamond" w:hAnsi="Garamond" w:cs="Garamond"/>
          <w:b/>
          <w:bCs/>
          <w:color w:val="000000"/>
          <w:sz w:val="24"/>
          <w:szCs w:val="24"/>
        </w:rPr>
        <w:t>Brigham Bus Shelter</w:t>
      </w:r>
    </w:p>
    <w:p w14:paraId="72D6B829" w14:textId="77777777" w:rsidR="003E4265" w:rsidRDefault="003E4265" w:rsidP="003E4265">
      <w:pPr>
        <w:rPr>
          <w:rFonts w:eastAsia="Garamond"/>
        </w:rPr>
      </w:pPr>
    </w:p>
    <w:p w14:paraId="72EC6B21" w14:textId="0C22FE3E" w:rsidR="003E4265" w:rsidRDefault="003E4265" w:rsidP="003E4265">
      <w:pPr>
        <w:widowControl/>
        <w:numPr>
          <w:ilvl w:val="0"/>
          <w:numId w:val="3"/>
        </w:numPr>
        <w:pBdr>
          <w:top w:val="nil"/>
          <w:left w:val="nil"/>
          <w:bottom w:val="nil"/>
          <w:right w:val="nil"/>
          <w:between w:val="nil"/>
        </w:pBdr>
        <w:spacing w:line="276" w:lineRule="auto"/>
        <w:rPr>
          <w:rFonts w:ascii="Garamond" w:eastAsia="Garamond" w:hAnsi="Garamond"/>
          <w:b/>
          <w:bCs/>
          <w:sz w:val="24"/>
          <w:szCs w:val="24"/>
        </w:rPr>
      </w:pPr>
      <w:r w:rsidRPr="003E4265">
        <w:rPr>
          <w:rFonts w:ascii="Garamond" w:eastAsia="Garamond" w:hAnsi="Garamond"/>
          <w:b/>
          <w:bCs/>
          <w:sz w:val="24"/>
          <w:szCs w:val="24"/>
        </w:rPr>
        <w:t>FOI Request and Internal Review</w:t>
      </w:r>
    </w:p>
    <w:p w14:paraId="40EC3228" w14:textId="77777777" w:rsidR="003E4265" w:rsidRDefault="003E4265" w:rsidP="003E4265">
      <w:pPr>
        <w:rPr>
          <w:rFonts w:eastAsia="Garamond"/>
        </w:rPr>
      </w:pPr>
    </w:p>
    <w:p w14:paraId="26AB8623" w14:textId="4E81427C" w:rsidR="003E4265" w:rsidRPr="003E4265" w:rsidRDefault="003E4265" w:rsidP="003E4265">
      <w:pPr>
        <w:widowControl/>
        <w:numPr>
          <w:ilvl w:val="0"/>
          <w:numId w:val="3"/>
        </w:numPr>
        <w:pBdr>
          <w:top w:val="nil"/>
          <w:left w:val="nil"/>
          <w:bottom w:val="nil"/>
          <w:right w:val="nil"/>
          <w:between w:val="nil"/>
        </w:pBdr>
        <w:spacing w:line="276" w:lineRule="auto"/>
        <w:rPr>
          <w:rFonts w:eastAsia="Garamond"/>
        </w:rPr>
      </w:pPr>
      <w:r w:rsidRPr="003E4265">
        <w:rPr>
          <w:rFonts w:ascii="Garamond" w:eastAsia="Garamond" w:hAnsi="Garamond"/>
          <w:b/>
          <w:bCs/>
          <w:sz w:val="24"/>
          <w:szCs w:val="24"/>
        </w:rPr>
        <w:t>Defibrillator pads</w:t>
      </w:r>
    </w:p>
    <w:p w14:paraId="3BC5E92F" w14:textId="77777777" w:rsidR="009E1378" w:rsidRDefault="009E1378" w:rsidP="009E1378">
      <w:pPr>
        <w:rPr>
          <w:rFonts w:eastAsia="Garamond"/>
        </w:rPr>
      </w:pPr>
    </w:p>
    <w:p w14:paraId="4739CF0B" w14:textId="02788050" w:rsidR="001267A8" w:rsidRDefault="00C4687E" w:rsidP="008E10DC">
      <w:pPr>
        <w:widowControl/>
        <w:numPr>
          <w:ilvl w:val="0"/>
          <w:numId w:val="3"/>
        </w:numPr>
        <w:pBdr>
          <w:top w:val="nil"/>
          <w:left w:val="nil"/>
          <w:bottom w:val="nil"/>
          <w:right w:val="nil"/>
          <w:between w:val="nil"/>
        </w:pBdr>
        <w:spacing w:line="276" w:lineRule="auto"/>
        <w:rPr>
          <w:rFonts w:ascii="Garamond" w:eastAsia="Garamond" w:hAnsi="Garamond" w:cs="Garamond"/>
          <w:b/>
          <w:bCs/>
          <w:color w:val="000000"/>
          <w:sz w:val="24"/>
          <w:szCs w:val="24"/>
        </w:rPr>
      </w:pPr>
      <w:r w:rsidRPr="009E1378">
        <w:rPr>
          <w:rFonts w:ascii="Garamond" w:eastAsia="Garamond" w:hAnsi="Garamond" w:cs="Garamond"/>
          <w:b/>
          <w:bCs/>
          <w:color w:val="000000"/>
          <w:sz w:val="24"/>
          <w:szCs w:val="24"/>
        </w:rPr>
        <w:t>Correspondence</w:t>
      </w:r>
      <w:r w:rsidR="001267A8" w:rsidRPr="009E1378">
        <w:rPr>
          <w:rFonts w:ascii="Garamond" w:eastAsia="Garamond" w:hAnsi="Garamond" w:cs="Garamond"/>
          <w:b/>
          <w:bCs/>
          <w:color w:val="000000"/>
          <w:sz w:val="24"/>
          <w:szCs w:val="24"/>
        </w:rPr>
        <w:t xml:space="preserve"> and Councillors Exchange to agree next </w:t>
      </w:r>
      <w:proofErr w:type="gramStart"/>
      <w:r w:rsidR="001267A8" w:rsidRPr="009E1378">
        <w:rPr>
          <w:rFonts w:ascii="Garamond" w:eastAsia="Garamond" w:hAnsi="Garamond" w:cs="Garamond"/>
          <w:b/>
          <w:bCs/>
          <w:color w:val="000000"/>
          <w:sz w:val="24"/>
          <w:szCs w:val="24"/>
        </w:rPr>
        <w:t>meeting</w:t>
      </w:r>
      <w:proofErr w:type="gramEnd"/>
    </w:p>
    <w:p w14:paraId="41FB0E51" w14:textId="77777777" w:rsidR="009E1378" w:rsidRDefault="009E1378" w:rsidP="009E1378">
      <w:pPr>
        <w:rPr>
          <w:rFonts w:eastAsia="Garamond"/>
        </w:rPr>
      </w:pPr>
    </w:p>
    <w:p w14:paraId="1953ABA6" w14:textId="583798B5" w:rsidR="001267A8" w:rsidRDefault="001267A8" w:rsidP="008E10DC">
      <w:pPr>
        <w:widowControl/>
        <w:numPr>
          <w:ilvl w:val="0"/>
          <w:numId w:val="3"/>
        </w:numPr>
        <w:pBdr>
          <w:top w:val="nil"/>
          <w:left w:val="nil"/>
          <w:bottom w:val="nil"/>
          <w:right w:val="nil"/>
          <w:between w:val="nil"/>
        </w:pBdr>
        <w:spacing w:line="276" w:lineRule="auto"/>
        <w:rPr>
          <w:rFonts w:ascii="Garamond" w:eastAsia="Garamond" w:hAnsi="Garamond" w:cs="Garamond"/>
          <w:b/>
          <w:bCs/>
          <w:color w:val="000000"/>
          <w:sz w:val="24"/>
          <w:szCs w:val="24"/>
        </w:rPr>
      </w:pPr>
      <w:r>
        <w:rPr>
          <w:rFonts w:ascii="Garamond" w:eastAsia="Garamond" w:hAnsi="Garamond" w:cs="Garamond"/>
          <w:b/>
          <w:bCs/>
          <w:color w:val="000000"/>
          <w:sz w:val="24"/>
          <w:szCs w:val="24"/>
        </w:rPr>
        <w:t xml:space="preserve">Decision </w:t>
      </w:r>
      <w:r w:rsidR="009E1378">
        <w:rPr>
          <w:rFonts w:ascii="Garamond" w:eastAsia="Garamond" w:hAnsi="Garamond" w:cs="Garamond"/>
          <w:b/>
          <w:bCs/>
          <w:color w:val="000000"/>
          <w:sz w:val="24"/>
          <w:szCs w:val="24"/>
        </w:rPr>
        <w:t>on bi</w:t>
      </w:r>
      <w:r>
        <w:rPr>
          <w:rFonts w:ascii="Garamond" w:eastAsia="Garamond" w:hAnsi="Garamond" w:cs="Garamond"/>
          <w:b/>
          <w:bCs/>
          <w:color w:val="000000"/>
          <w:sz w:val="24"/>
          <w:szCs w:val="24"/>
        </w:rPr>
        <w:t>-monthly meetings</w:t>
      </w:r>
      <w:r w:rsidR="009E1378">
        <w:rPr>
          <w:rFonts w:ascii="Garamond" w:eastAsia="Garamond" w:hAnsi="Garamond" w:cs="Garamond"/>
          <w:b/>
          <w:bCs/>
          <w:color w:val="000000"/>
          <w:sz w:val="24"/>
          <w:szCs w:val="24"/>
        </w:rPr>
        <w:t xml:space="preserve"> for the remainder of the year</w:t>
      </w:r>
    </w:p>
    <w:p w14:paraId="1D39FF1A" w14:textId="77777777" w:rsidR="001267A8" w:rsidRPr="001267A8" w:rsidRDefault="001267A8" w:rsidP="001267A8">
      <w:pPr>
        <w:widowControl/>
        <w:pBdr>
          <w:top w:val="nil"/>
          <w:left w:val="nil"/>
          <w:bottom w:val="nil"/>
          <w:right w:val="nil"/>
          <w:between w:val="nil"/>
        </w:pBdr>
        <w:spacing w:line="276" w:lineRule="auto"/>
        <w:rPr>
          <w:rFonts w:ascii="Garamond" w:eastAsia="Garamond" w:hAnsi="Garamond" w:cs="Garamond"/>
          <w:b/>
          <w:bCs/>
          <w:color w:val="000000"/>
          <w:sz w:val="24"/>
          <w:szCs w:val="24"/>
        </w:rPr>
      </w:pPr>
    </w:p>
    <w:p w14:paraId="01DC1D48" w14:textId="3E2E876F" w:rsidR="00637919" w:rsidRPr="009E1378" w:rsidRDefault="00B93F62" w:rsidP="001267A8">
      <w:pPr>
        <w:pStyle w:val="ListParagraph"/>
        <w:numPr>
          <w:ilvl w:val="0"/>
          <w:numId w:val="3"/>
        </w:numPr>
        <w:pBdr>
          <w:top w:val="nil"/>
          <w:left w:val="nil"/>
          <w:bottom w:val="nil"/>
          <w:right w:val="nil"/>
          <w:between w:val="nil"/>
        </w:pBdr>
        <w:rPr>
          <w:rFonts w:ascii="Garamond" w:eastAsia="Garamond" w:hAnsi="Garamond" w:cs="Garamond"/>
          <w:b/>
          <w:bCs/>
          <w:color w:val="000000"/>
          <w:sz w:val="24"/>
          <w:szCs w:val="24"/>
        </w:rPr>
      </w:pPr>
      <w:r w:rsidRPr="009E1378">
        <w:rPr>
          <w:rFonts w:ascii="Garamond" w:eastAsia="Garamond" w:hAnsi="Garamond" w:cs="Garamond"/>
          <w:b/>
          <w:bCs/>
          <w:color w:val="000000"/>
          <w:sz w:val="24"/>
          <w:szCs w:val="24"/>
        </w:rPr>
        <w:t>To approve the schedule of accounts for payment:</w:t>
      </w:r>
    </w:p>
    <w:tbl>
      <w:tblPr>
        <w:tblStyle w:val="a"/>
        <w:tblW w:w="939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25"/>
        <w:gridCol w:w="5355"/>
        <w:gridCol w:w="1610"/>
      </w:tblGrid>
      <w:tr w:rsidR="00637919" w14:paraId="1354F47E" w14:textId="77777777">
        <w:trPr>
          <w:trHeight w:val="243"/>
        </w:trPr>
        <w:tc>
          <w:tcPr>
            <w:tcW w:w="2425" w:type="dxa"/>
          </w:tcPr>
          <w:p w14:paraId="745C123E" w14:textId="77777777" w:rsidR="00637919" w:rsidRDefault="00B93F62">
            <w:pPr>
              <w:rPr>
                <w:rFonts w:ascii="Garamond" w:eastAsia="Garamond" w:hAnsi="Garamond" w:cs="Garamond"/>
                <w:sz w:val="24"/>
                <w:szCs w:val="24"/>
              </w:rPr>
            </w:pPr>
            <w:bookmarkStart w:id="0" w:name="_heading=h.gjdgxs" w:colFirst="0" w:colLast="0"/>
            <w:bookmarkEnd w:id="0"/>
            <w:r>
              <w:rPr>
                <w:rFonts w:ascii="Garamond" w:eastAsia="Garamond" w:hAnsi="Garamond" w:cs="Garamond"/>
                <w:sz w:val="24"/>
                <w:szCs w:val="24"/>
              </w:rPr>
              <w:t>Sarah Greenlaw</w:t>
            </w:r>
          </w:p>
        </w:tc>
        <w:tc>
          <w:tcPr>
            <w:tcW w:w="5355" w:type="dxa"/>
          </w:tcPr>
          <w:p w14:paraId="0B34D27C" w14:textId="77777777" w:rsidR="00637919" w:rsidRDefault="00B93F62">
            <w:pPr>
              <w:rPr>
                <w:rFonts w:ascii="Garamond" w:eastAsia="Garamond" w:hAnsi="Garamond" w:cs="Garamond"/>
                <w:sz w:val="24"/>
                <w:szCs w:val="24"/>
              </w:rPr>
            </w:pPr>
            <w:r>
              <w:rPr>
                <w:rFonts w:ascii="Garamond" w:eastAsia="Garamond" w:hAnsi="Garamond" w:cs="Garamond"/>
                <w:sz w:val="24"/>
                <w:szCs w:val="24"/>
              </w:rPr>
              <w:t>Wages</w:t>
            </w:r>
          </w:p>
        </w:tc>
        <w:tc>
          <w:tcPr>
            <w:tcW w:w="1610" w:type="dxa"/>
          </w:tcPr>
          <w:p w14:paraId="047B9021" w14:textId="77777777" w:rsidR="00637919" w:rsidRDefault="00B93F62">
            <w:pPr>
              <w:rPr>
                <w:rFonts w:ascii="Garamond" w:eastAsia="Garamond" w:hAnsi="Garamond" w:cs="Garamond"/>
                <w:sz w:val="24"/>
                <w:szCs w:val="24"/>
              </w:rPr>
            </w:pPr>
            <w:r>
              <w:rPr>
                <w:rFonts w:ascii="Garamond" w:eastAsia="Garamond" w:hAnsi="Garamond" w:cs="Garamond"/>
                <w:sz w:val="24"/>
                <w:szCs w:val="24"/>
              </w:rPr>
              <w:t>TBC</w:t>
            </w:r>
          </w:p>
        </w:tc>
      </w:tr>
      <w:tr w:rsidR="00637919" w14:paraId="53A8A60D" w14:textId="77777777">
        <w:trPr>
          <w:trHeight w:val="243"/>
        </w:trPr>
        <w:tc>
          <w:tcPr>
            <w:tcW w:w="2425" w:type="dxa"/>
          </w:tcPr>
          <w:p w14:paraId="3D344996" w14:textId="623148CB" w:rsidR="00637919" w:rsidRDefault="009E1378">
            <w:pPr>
              <w:rPr>
                <w:rFonts w:ascii="Garamond" w:eastAsia="Garamond" w:hAnsi="Garamond" w:cs="Garamond"/>
                <w:sz w:val="24"/>
                <w:szCs w:val="24"/>
              </w:rPr>
            </w:pPr>
            <w:r>
              <w:rPr>
                <w:rFonts w:ascii="Garamond" w:eastAsia="Garamond" w:hAnsi="Garamond" w:cs="Garamond"/>
                <w:sz w:val="24"/>
                <w:szCs w:val="24"/>
              </w:rPr>
              <w:t>ERYC Salt Bins</w:t>
            </w:r>
          </w:p>
        </w:tc>
        <w:tc>
          <w:tcPr>
            <w:tcW w:w="5355" w:type="dxa"/>
          </w:tcPr>
          <w:p w14:paraId="19F7C1BB" w14:textId="0F5B834D" w:rsidR="00637919" w:rsidRDefault="009E1378">
            <w:pPr>
              <w:rPr>
                <w:rFonts w:ascii="Garamond" w:eastAsia="Garamond" w:hAnsi="Garamond" w:cs="Garamond"/>
                <w:sz w:val="24"/>
                <w:szCs w:val="24"/>
              </w:rPr>
            </w:pPr>
            <w:r>
              <w:rPr>
                <w:rFonts w:ascii="Garamond" w:eastAsia="Garamond" w:hAnsi="Garamond" w:cs="Garamond"/>
                <w:sz w:val="24"/>
                <w:szCs w:val="24"/>
              </w:rPr>
              <w:t>Salt Bins</w:t>
            </w:r>
          </w:p>
        </w:tc>
        <w:tc>
          <w:tcPr>
            <w:tcW w:w="1610" w:type="dxa"/>
          </w:tcPr>
          <w:p w14:paraId="50CFEC4A" w14:textId="35CCE655" w:rsidR="00637919" w:rsidRDefault="009E1378">
            <w:pPr>
              <w:rPr>
                <w:rFonts w:ascii="Garamond" w:eastAsia="Garamond" w:hAnsi="Garamond" w:cs="Garamond"/>
                <w:sz w:val="24"/>
                <w:szCs w:val="24"/>
              </w:rPr>
            </w:pPr>
            <w:r>
              <w:rPr>
                <w:rFonts w:ascii="Garamond" w:eastAsia="Garamond" w:hAnsi="Garamond" w:cs="Garamond"/>
                <w:sz w:val="24"/>
                <w:szCs w:val="24"/>
              </w:rPr>
              <w:t>£108.00</w:t>
            </w:r>
          </w:p>
        </w:tc>
      </w:tr>
      <w:tr w:rsidR="00637919" w14:paraId="483CE0E4" w14:textId="77777777">
        <w:trPr>
          <w:trHeight w:val="243"/>
        </w:trPr>
        <w:tc>
          <w:tcPr>
            <w:tcW w:w="2425" w:type="dxa"/>
          </w:tcPr>
          <w:p w14:paraId="07F73265" w14:textId="3E78C609" w:rsidR="00637919" w:rsidRDefault="00A63615">
            <w:pPr>
              <w:rPr>
                <w:rFonts w:ascii="Garamond" w:eastAsia="Garamond" w:hAnsi="Garamond" w:cs="Garamond"/>
                <w:sz w:val="24"/>
                <w:szCs w:val="24"/>
              </w:rPr>
            </w:pPr>
            <w:r>
              <w:rPr>
                <w:rFonts w:ascii="Garamond" w:eastAsia="Garamond" w:hAnsi="Garamond" w:cs="Garamond"/>
                <w:sz w:val="24"/>
                <w:szCs w:val="24"/>
              </w:rPr>
              <w:t xml:space="preserve">Fasthosts </w:t>
            </w:r>
            <w:r w:rsidR="009E1378">
              <w:rPr>
                <w:rFonts w:ascii="Garamond" w:eastAsia="Garamond" w:hAnsi="Garamond" w:cs="Garamond"/>
                <w:sz w:val="24"/>
                <w:szCs w:val="24"/>
              </w:rPr>
              <w:t>Hosting</w:t>
            </w:r>
          </w:p>
        </w:tc>
        <w:tc>
          <w:tcPr>
            <w:tcW w:w="5355" w:type="dxa"/>
          </w:tcPr>
          <w:p w14:paraId="3154EEDC" w14:textId="5CBE1217" w:rsidR="00637919" w:rsidRDefault="00A63615">
            <w:pPr>
              <w:rPr>
                <w:rFonts w:ascii="Garamond" w:eastAsia="Garamond" w:hAnsi="Garamond" w:cs="Garamond"/>
                <w:sz w:val="24"/>
                <w:szCs w:val="24"/>
              </w:rPr>
            </w:pPr>
            <w:r>
              <w:rPr>
                <w:rFonts w:ascii="Garamond" w:eastAsia="Garamond" w:hAnsi="Garamond" w:cs="Garamond"/>
                <w:sz w:val="24"/>
                <w:szCs w:val="24"/>
              </w:rPr>
              <w:t>Invoice</w:t>
            </w:r>
          </w:p>
        </w:tc>
        <w:tc>
          <w:tcPr>
            <w:tcW w:w="1610" w:type="dxa"/>
          </w:tcPr>
          <w:p w14:paraId="225C412B" w14:textId="76318442" w:rsidR="00637919" w:rsidRDefault="009E1378">
            <w:pPr>
              <w:rPr>
                <w:rFonts w:ascii="Garamond" w:eastAsia="Garamond" w:hAnsi="Garamond" w:cs="Garamond"/>
                <w:sz w:val="24"/>
                <w:szCs w:val="24"/>
              </w:rPr>
            </w:pPr>
            <w:r>
              <w:rPr>
                <w:rFonts w:ascii="Garamond" w:eastAsia="Garamond" w:hAnsi="Garamond" w:cs="Garamond"/>
                <w:sz w:val="24"/>
                <w:szCs w:val="24"/>
              </w:rPr>
              <w:t>£1.20</w:t>
            </w:r>
          </w:p>
        </w:tc>
      </w:tr>
      <w:tr w:rsidR="00A63615" w14:paraId="5AA97DB6" w14:textId="77777777">
        <w:trPr>
          <w:trHeight w:val="243"/>
        </w:trPr>
        <w:tc>
          <w:tcPr>
            <w:tcW w:w="2425" w:type="dxa"/>
          </w:tcPr>
          <w:p w14:paraId="00ECDBCD" w14:textId="28F9D8E5" w:rsidR="00A63615" w:rsidRDefault="00A63615">
            <w:pPr>
              <w:rPr>
                <w:rFonts w:ascii="Garamond" w:eastAsia="Garamond" w:hAnsi="Garamond" w:cs="Garamond"/>
                <w:sz w:val="24"/>
                <w:szCs w:val="24"/>
              </w:rPr>
            </w:pPr>
            <w:r>
              <w:rPr>
                <w:rFonts w:ascii="Garamond" w:eastAsia="Garamond" w:hAnsi="Garamond" w:cs="Garamond"/>
                <w:sz w:val="24"/>
                <w:szCs w:val="24"/>
              </w:rPr>
              <w:t>Village Hall Kings Coronation</w:t>
            </w:r>
          </w:p>
        </w:tc>
        <w:tc>
          <w:tcPr>
            <w:tcW w:w="5355" w:type="dxa"/>
          </w:tcPr>
          <w:p w14:paraId="19B8F5C8" w14:textId="50F37F38" w:rsidR="00A63615" w:rsidRDefault="009E1378">
            <w:pPr>
              <w:rPr>
                <w:rFonts w:ascii="Garamond" w:eastAsia="Garamond" w:hAnsi="Garamond" w:cs="Garamond"/>
                <w:sz w:val="24"/>
                <w:szCs w:val="24"/>
              </w:rPr>
            </w:pPr>
            <w:r>
              <w:rPr>
                <w:rFonts w:ascii="Garamond" w:eastAsia="Garamond" w:hAnsi="Garamond" w:cs="Garamond"/>
                <w:sz w:val="24"/>
                <w:szCs w:val="24"/>
              </w:rPr>
              <w:t xml:space="preserve">Grant Fund </w:t>
            </w:r>
          </w:p>
        </w:tc>
        <w:tc>
          <w:tcPr>
            <w:tcW w:w="1610" w:type="dxa"/>
          </w:tcPr>
          <w:p w14:paraId="67B9B6DF" w14:textId="6D32087F" w:rsidR="00A63615" w:rsidRDefault="009E1378">
            <w:pPr>
              <w:rPr>
                <w:rFonts w:ascii="Garamond" w:eastAsia="Garamond" w:hAnsi="Garamond" w:cs="Garamond"/>
                <w:sz w:val="24"/>
                <w:szCs w:val="24"/>
              </w:rPr>
            </w:pPr>
            <w:r>
              <w:rPr>
                <w:rFonts w:ascii="Garamond" w:eastAsia="Garamond" w:hAnsi="Garamond" w:cs="Garamond"/>
                <w:sz w:val="24"/>
                <w:szCs w:val="24"/>
              </w:rPr>
              <w:t>£500.00</w:t>
            </w:r>
          </w:p>
        </w:tc>
      </w:tr>
      <w:tr w:rsidR="009E1378" w14:paraId="2F786396" w14:textId="77777777">
        <w:trPr>
          <w:trHeight w:val="243"/>
        </w:trPr>
        <w:tc>
          <w:tcPr>
            <w:tcW w:w="2425" w:type="dxa"/>
          </w:tcPr>
          <w:p w14:paraId="365CBA1A" w14:textId="031F9B8A" w:rsidR="009E1378" w:rsidRDefault="009E1378">
            <w:pPr>
              <w:rPr>
                <w:rFonts w:ascii="Garamond" w:eastAsia="Garamond" w:hAnsi="Garamond" w:cs="Garamond"/>
                <w:sz w:val="24"/>
                <w:szCs w:val="24"/>
              </w:rPr>
            </w:pPr>
            <w:r>
              <w:rPr>
                <w:rFonts w:ascii="Garamond" w:eastAsia="Garamond" w:hAnsi="Garamond" w:cs="Garamond"/>
                <w:sz w:val="24"/>
                <w:szCs w:val="24"/>
              </w:rPr>
              <w:t>Primary Care Supplies</w:t>
            </w:r>
          </w:p>
        </w:tc>
        <w:tc>
          <w:tcPr>
            <w:tcW w:w="5355" w:type="dxa"/>
          </w:tcPr>
          <w:p w14:paraId="1E5C588E" w14:textId="78496932" w:rsidR="009E1378" w:rsidRDefault="009E1378">
            <w:pPr>
              <w:rPr>
                <w:rFonts w:ascii="Garamond" w:eastAsia="Garamond" w:hAnsi="Garamond" w:cs="Garamond"/>
                <w:sz w:val="24"/>
                <w:szCs w:val="24"/>
              </w:rPr>
            </w:pPr>
            <w:r>
              <w:rPr>
                <w:rFonts w:ascii="Garamond" w:eastAsia="Garamond" w:hAnsi="Garamond" w:cs="Garamond"/>
                <w:sz w:val="24"/>
                <w:szCs w:val="24"/>
              </w:rPr>
              <w:t>Defibrillator updated pads</w:t>
            </w:r>
          </w:p>
        </w:tc>
        <w:tc>
          <w:tcPr>
            <w:tcW w:w="1610" w:type="dxa"/>
          </w:tcPr>
          <w:p w14:paraId="57BE02A5" w14:textId="70808F08" w:rsidR="009E1378" w:rsidRDefault="009E1378">
            <w:pPr>
              <w:rPr>
                <w:rFonts w:ascii="Garamond" w:eastAsia="Garamond" w:hAnsi="Garamond" w:cs="Garamond"/>
                <w:sz w:val="24"/>
                <w:szCs w:val="24"/>
              </w:rPr>
            </w:pPr>
            <w:r>
              <w:rPr>
                <w:rFonts w:ascii="Garamond" w:eastAsia="Garamond" w:hAnsi="Garamond" w:cs="Garamond"/>
                <w:sz w:val="24"/>
                <w:szCs w:val="24"/>
              </w:rPr>
              <w:t>£180.00</w:t>
            </w:r>
          </w:p>
        </w:tc>
      </w:tr>
    </w:tbl>
    <w:p w14:paraId="628C7599" w14:textId="77777777" w:rsidR="00637919" w:rsidRDefault="00637919">
      <w:pPr>
        <w:widowControl/>
        <w:pBdr>
          <w:top w:val="nil"/>
          <w:left w:val="nil"/>
          <w:bottom w:val="nil"/>
          <w:right w:val="nil"/>
          <w:between w:val="nil"/>
        </w:pBdr>
        <w:spacing w:line="276" w:lineRule="auto"/>
        <w:ind w:left="720"/>
        <w:rPr>
          <w:rFonts w:ascii="Garamond" w:eastAsia="Garamond" w:hAnsi="Garamond" w:cs="Garamond"/>
          <w:b/>
          <w:color w:val="000000"/>
          <w:sz w:val="24"/>
          <w:szCs w:val="24"/>
        </w:rPr>
      </w:pPr>
    </w:p>
    <w:p w14:paraId="41886891" w14:textId="77777777" w:rsidR="00637919" w:rsidRDefault="00B93F62" w:rsidP="008E10DC">
      <w:pPr>
        <w:widowControl/>
        <w:numPr>
          <w:ilvl w:val="0"/>
          <w:numId w:val="3"/>
        </w:numPr>
        <w:pBdr>
          <w:top w:val="nil"/>
          <w:left w:val="nil"/>
          <w:bottom w:val="nil"/>
          <w:right w:val="nil"/>
          <w:between w:val="nil"/>
        </w:pBdr>
        <w:spacing w:line="276" w:lineRule="auto"/>
        <w:rPr>
          <w:rFonts w:ascii="Garamond" w:eastAsia="Garamond" w:hAnsi="Garamond" w:cs="Garamond"/>
          <w:b/>
          <w:color w:val="000000"/>
          <w:sz w:val="24"/>
          <w:szCs w:val="24"/>
        </w:rPr>
      </w:pPr>
      <w:r>
        <w:rPr>
          <w:rFonts w:ascii="Garamond" w:eastAsia="Garamond" w:hAnsi="Garamond" w:cs="Garamond"/>
          <w:b/>
          <w:color w:val="000000"/>
          <w:sz w:val="24"/>
          <w:szCs w:val="24"/>
        </w:rPr>
        <w:t xml:space="preserve">To confirm the date of the next Meeting </w:t>
      </w:r>
    </w:p>
    <w:p w14:paraId="2920516D" w14:textId="38F72D30" w:rsidR="00637919" w:rsidRDefault="00B93F62">
      <w:pPr>
        <w:widowControl/>
        <w:pBdr>
          <w:top w:val="nil"/>
          <w:left w:val="nil"/>
          <w:bottom w:val="nil"/>
          <w:right w:val="nil"/>
          <w:between w:val="nil"/>
        </w:pBdr>
        <w:spacing w:after="200" w:line="276" w:lineRule="auto"/>
        <w:ind w:left="720" w:firstLine="720"/>
        <w:rPr>
          <w:rFonts w:ascii="Calibri" w:eastAsia="Calibri" w:hAnsi="Calibri" w:cs="Calibri"/>
          <w:color w:val="000000"/>
          <w:sz w:val="22"/>
          <w:szCs w:val="22"/>
        </w:rPr>
      </w:pPr>
      <w:r>
        <w:rPr>
          <w:rFonts w:ascii="Garamond" w:eastAsia="Garamond" w:hAnsi="Garamond" w:cs="Garamond"/>
          <w:color w:val="000000"/>
          <w:sz w:val="24"/>
          <w:szCs w:val="24"/>
        </w:rPr>
        <w:t>Wednesday</w:t>
      </w:r>
      <w:r>
        <w:rPr>
          <w:rFonts w:ascii="Garamond" w:eastAsia="Garamond" w:hAnsi="Garamond" w:cs="Garamond"/>
          <w:sz w:val="24"/>
          <w:szCs w:val="24"/>
        </w:rPr>
        <w:t xml:space="preserve"> </w:t>
      </w:r>
      <w:r w:rsidR="009E1378">
        <w:rPr>
          <w:rFonts w:ascii="Garamond" w:eastAsia="Garamond" w:hAnsi="Garamond" w:cs="Garamond"/>
          <w:sz w:val="24"/>
          <w:szCs w:val="24"/>
        </w:rPr>
        <w:t>5</w:t>
      </w:r>
      <w:r w:rsidR="009E1378" w:rsidRPr="009E1378">
        <w:rPr>
          <w:rFonts w:ascii="Garamond" w:eastAsia="Garamond" w:hAnsi="Garamond" w:cs="Garamond"/>
          <w:sz w:val="24"/>
          <w:szCs w:val="24"/>
          <w:vertAlign w:val="superscript"/>
        </w:rPr>
        <w:t>th</w:t>
      </w:r>
      <w:r w:rsidR="009E1378">
        <w:rPr>
          <w:rFonts w:ascii="Garamond" w:eastAsia="Garamond" w:hAnsi="Garamond" w:cs="Garamond"/>
          <w:sz w:val="24"/>
          <w:szCs w:val="24"/>
        </w:rPr>
        <w:t xml:space="preserve"> July 2023</w:t>
      </w:r>
    </w:p>
    <w:sectPr w:rsidR="00637919">
      <w:headerReference w:type="default" r:id="rId11"/>
      <w:footerReference w:type="default" r:id="rId12"/>
      <w:pgSz w:w="11905" w:h="16836"/>
      <w:pgMar w:top="720" w:right="720" w:bottom="720" w:left="720" w:header="720" w:footer="8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F1DD2" w14:textId="77777777" w:rsidR="0072215D" w:rsidRDefault="0072215D">
      <w:r>
        <w:separator/>
      </w:r>
    </w:p>
  </w:endnote>
  <w:endnote w:type="continuationSeparator" w:id="0">
    <w:p w14:paraId="1DA039C7" w14:textId="77777777" w:rsidR="0072215D" w:rsidRDefault="00722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D9BEA" w14:textId="77777777" w:rsidR="00637919" w:rsidRDefault="00637919">
    <w:pPr>
      <w:tabs>
        <w:tab w:val="center" w:pos="4320"/>
        <w:tab w:val="right" w:pos="8640"/>
      </w:tabs>
    </w:pPr>
  </w:p>
  <w:p w14:paraId="1F634457" w14:textId="77777777" w:rsidR="00637919" w:rsidRDefault="00637919">
    <w:pPr>
      <w:tabs>
        <w:tab w:val="center" w:pos="4320"/>
        <w:tab w:val="righ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94B8D" w14:textId="77777777" w:rsidR="0072215D" w:rsidRDefault="0072215D">
      <w:r>
        <w:separator/>
      </w:r>
    </w:p>
  </w:footnote>
  <w:footnote w:type="continuationSeparator" w:id="0">
    <w:p w14:paraId="4764DC91" w14:textId="77777777" w:rsidR="0072215D" w:rsidRDefault="007221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48224" w14:textId="77777777" w:rsidR="00637919" w:rsidRDefault="00637919">
    <w:pPr>
      <w:tabs>
        <w:tab w:val="center" w:pos="4320"/>
        <w:tab w:val="right" w:pos="8640"/>
      </w:tabs>
    </w:pPr>
  </w:p>
  <w:p w14:paraId="5BD156F9" w14:textId="77777777" w:rsidR="00637919" w:rsidRDefault="00637919">
    <w:pPr>
      <w:tabs>
        <w:tab w:val="center" w:pos="4320"/>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B4423"/>
    <w:multiLevelType w:val="hybridMultilevel"/>
    <w:tmpl w:val="8F74DF2A"/>
    <w:lvl w:ilvl="0" w:tplc="F5F41CC8">
      <w:start w:val="4"/>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B02273"/>
    <w:multiLevelType w:val="hybridMultilevel"/>
    <w:tmpl w:val="EF845ACA"/>
    <w:lvl w:ilvl="0" w:tplc="038C758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B322595"/>
    <w:multiLevelType w:val="multilevel"/>
    <w:tmpl w:val="DEBE99E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38A19E3"/>
    <w:multiLevelType w:val="multilevel"/>
    <w:tmpl w:val="2CA62F62"/>
    <w:lvl w:ilvl="0">
      <w:start w:val="1"/>
      <w:numFmt w:val="decimal"/>
      <w:lvlText w:val="%1"/>
      <w:lvlJc w:val="left"/>
      <w:pPr>
        <w:ind w:left="720" w:hanging="360"/>
      </w:pPr>
      <w:rPr>
        <w:rFonts w:ascii="Garamond" w:eastAsia="Garamond" w:hAnsi="Garamond" w:cs="Garamond"/>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5178624">
    <w:abstractNumId w:val="3"/>
  </w:num>
  <w:num w:numId="2" w16cid:durableId="303242605">
    <w:abstractNumId w:val="2"/>
  </w:num>
  <w:num w:numId="3" w16cid:durableId="2091651906">
    <w:abstractNumId w:val="0"/>
  </w:num>
  <w:num w:numId="4" w16cid:durableId="7604894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919"/>
    <w:rsid w:val="00033295"/>
    <w:rsid w:val="0005168E"/>
    <w:rsid w:val="000E3208"/>
    <w:rsid w:val="001267A8"/>
    <w:rsid w:val="001D6064"/>
    <w:rsid w:val="00281FDE"/>
    <w:rsid w:val="002A232D"/>
    <w:rsid w:val="003A4260"/>
    <w:rsid w:val="003E4265"/>
    <w:rsid w:val="0043175A"/>
    <w:rsid w:val="004D38AC"/>
    <w:rsid w:val="00505048"/>
    <w:rsid w:val="00583593"/>
    <w:rsid w:val="00600288"/>
    <w:rsid w:val="00637919"/>
    <w:rsid w:val="0067648B"/>
    <w:rsid w:val="0072215D"/>
    <w:rsid w:val="007E7BB0"/>
    <w:rsid w:val="0089340B"/>
    <w:rsid w:val="008E10DC"/>
    <w:rsid w:val="009820CA"/>
    <w:rsid w:val="009E1378"/>
    <w:rsid w:val="00A63615"/>
    <w:rsid w:val="00B93F62"/>
    <w:rsid w:val="00C4687E"/>
    <w:rsid w:val="00C6554C"/>
    <w:rsid w:val="00CA1B55"/>
    <w:rsid w:val="00CC64A2"/>
    <w:rsid w:val="00D40E16"/>
    <w:rsid w:val="00F02C3F"/>
    <w:rsid w:val="00FA58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29F84"/>
  <w15:docId w15:val="{23685D8D-FFA1-4EE6-8DCB-16D9A6C00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7E7"/>
    <w:pPr>
      <w:overflowPunct w:val="0"/>
      <w:autoSpaceDE w:val="0"/>
      <w:autoSpaceDN w:val="0"/>
      <w:adjustRightInd w:val="0"/>
    </w:pPr>
    <w:rPr>
      <w:kern w:val="28"/>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rsid w:val="006C57E7"/>
    <w:rPr>
      <w:rFonts w:cs="Times New Roman"/>
      <w:color w:val="0000FF"/>
      <w:u w:val="single"/>
    </w:rPr>
  </w:style>
  <w:style w:type="paragraph" w:styleId="ListParagraph">
    <w:name w:val="List Paragraph"/>
    <w:basedOn w:val="Normal"/>
    <w:uiPriority w:val="99"/>
    <w:qFormat/>
    <w:rsid w:val="006C57E7"/>
    <w:pPr>
      <w:widowControl/>
      <w:overflowPunct/>
      <w:autoSpaceDE/>
      <w:autoSpaceDN/>
      <w:adjustRightInd/>
      <w:spacing w:after="200" w:line="276" w:lineRule="auto"/>
      <w:ind w:left="720"/>
      <w:contextualSpacing/>
    </w:pPr>
    <w:rPr>
      <w:rFonts w:ascii="Calibri" w:hAnsi="Calibri"/>
      <w:kern w:val="0"/>
      <w:sz w:val="22"/>
      <w:szCs w:val="22"/>
    </w:rPr>
  </w:style>
  <w:style w:type="character" w:styleId="UnresolvedMention">
    <w:name w:val="Unresolved Mention"/>
    <w:basedOn w:val="DefaultParagraphFont"/>
    <w:uiPriority w:val="99"/>
    <w:semiHidden/>
    <w:unhideWhenUsed/>
    <w:rsid w:val="00DA36B7"/>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NoSpacing">
    <w:name w:val="No Spacing"/>
    <w:uiPriority w:val="1"/>
    <w:qFormat/>
    <w:rsid w:val="007E7BB0"/>
    <w:pPr>
      <w:overflowPunct w:val="0"/>
      <w:autoSpaceDE w:val="0"/>
      <w:autoSpaceDN w:val="0"/>
      <w:adjustRightInd w:val="0"/>
    </w:pPr>
    <w:rPr>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fostonparishcouncil@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newplanningaccess.eastriding.gov.uk/newplanningaccess/PLAN/23/01058/TCA" TargetMode="External"/><Relationship Id="rId4" Type="http://schemas.openxmlformats.org/officeDocument/2006/relationships/settings" Target="settings.xml"/><Relationship Id="rId9" Type="http://schemas.openxmlformats.org/officeDocument/2006/relationships/hyperlink" Target="https://newplanningaccess.eastriding.gov.uk/newplanningaccess/PLAN/23/00945/PL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ZWZszPfTR/ZqaQ/Oie8Bf0qTfw==">AMUW2mWMdD4IUFyQWQFYeLN8QjZcXBHJ9++DUQfrXey7mA2FeguwE9C5BCVbrm1dIMfZ0ssWvjJoPgP73+mPqRLMX75Wu9c+sLkR2Ic1teB9TGKBZbxr9Ng5D5IoMrcncND3CDoAHJ3g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492</Words>
  <Characters>2810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Finesse H</cp:lastModifiedBy>
  <cp:revision>2</cp:revision>
  <dcterms:created xsi:type="dcterms:W3CDTF">2023-05-04T12:35:00Z</dcterms:created>
  <dcterms:modified xsi:type="dcterms:W3CDTF">2023-05-04T12:35:00Z</dcterms:modified>
</cp:coreProperties>
</file>